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bookmarkStart w:id="0" w:name="_GoBack"/>
      <w:bookmarkEnd w:id="0"/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E141CF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8669EB">
        <w:rPr>
          <w:sz w:val="28"/>
          <w:szCs w:val="28"/>
          <w:lang w:val="ru-RU"/>
        </w:rPr>
        <w:t xml:space="preserve">  </w:t>
      </w:r>
      <w:proofErr w:type="spellStart"/>
      <w:r w:rsidR="008669EB">
        <w:rPr>
          <w:sz w:val="28"/>
          <w:szCs w:val="28"/>
          <w:lang w:val="ru-RU"/>
        </w:rPr>
        <w:t>вересн</w:t>
      </w:r>
      <w:r>
        <w:rPr>
          <w:sz w:val="28"/>
          <w:szCs w:val="28"/>
          <w:lang w:val="ru-RU"/>
        </w:rPr>
        <w:t>я</w:t>
      </w:r>
      <w:proofErr w:type="spellEnd"/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85AE7">
        <w:rPr>
          <w:sz w:val="28"/>
          <w:szCs w:val="28"/>
        </w:rPr>
        <w:t xml:space="preserve">2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 № 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D52D9" w:rsidRPr="006C6FA0" w:rsidRDefault="00896BA4" w:rsidP="00896BA4">
      <w:pPr>
        <w:tabs>
          <w:tab w:val="left" w:pos="851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4D52D9" w:rsidRPr="006C6FA0">
        <w:rPr>
          <w:sz w:val="28"/>
          <w:szCs w:val="28"/>
        </w:rPr>
        <w:t xml:space="preserve"> </w:t>
      </w:r>
      <w:r w:rsidR="00861C63">
        <w:rPr>
          <w:sz w:val="28"/>
          <w:szCs w:val="28"/>
        </w:rPr>
        <w:t>Директору Нововолинського МНВК Гуцману І.І.</w:t>
      </w:r>
      <w:r w:rsidR="004D52D9" w:rsidRPr="006C6FA0">
        <w:rPr>
          <w:sz w:val="28"/>
          <w:szCs w:val="28"/>
        </w:rPr>
        <w:t xml:space="preserve"> </w:t>
      </w:r>
      <w:r w:rsidR="006C6FA0" w:rsidRPr="006C6FA0">
        <w:rPr>
          <w:sz w:val="28"/>
          <w:szCs w:val="28"/>
        </w:rPr>
        <w:t>видали</w:t>
      </w:r>
      <w:r w:rsidR="004D52D9" w:rsidRPr="006C6FA0">
        <w:rPr>
          <w:sz w:val="28"/>
          <w:szCs w:val="28"/>
        </w:rPr>
        <w:t>ти:</w:t>
      </w:r>
    </w:p>
    <w:p w:rsidR="004D52D9" w:rsidRDefault="00F6639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F66391">
        <w:rPr>
          <w:sz w:val="28"/>
          <w:szCs w:val="28"/>
        </w:rPr>
        <w:t>ул.</w:t>
      </w:r>
      <w:r w:rsidRPr="00896BA4">
        <w:rPr>
          <w:sz w:val="28"/>
          <w:szCs w:val="28"/>
        </w:rPr>
        <w:t xml:space="preserve"> </w:t>
      </w:r>
      <w:r w:rsidR="00E141CF">
        <w:rPr>
          <w:sz w:val="28"/>
          <w:szCs w:val="28"/>
        </w:rPr>
        <w:t>К</w:t>
      </w:r>
      <w:r w:rsidR="00861C63">
        <w:rPr>
          <w:sz w:val="28"/>
          <w:szCs w:val="28"/>
        </w:rPr>
        <w:t xml:space="preserve">ауркова, 39а </w:t>
      </w:r>
      <w:r w:rsidR="004D52D9">
        <w:rPr>
          <w:sz w:val="28"/>
          <w:szCs w:val="28"/>
        </w:rPr>
        <w:t xml:space="preserve">– </w:t>
      </w:r>
      <w:r w:rsidR="00861C63">
        <w:rPr>
          <w:sz w:val="28"/>
          <w:szCs w:val="28"/>
        </w:rPr>
        <w:t>1</w:t>
      </w:r>
      <w:r w:rsidR="004D52D9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яблуня), 1 шт. (черемха), 3 шт. (горобина), 1 шт. (клен).</w:t>
      </w:r>
    </w:p>
    <w:p w:rsidR="00063C26" w:rsidRPr="006C6FA0" w:rsidRDefault="006C6FA0" w:rsidP="000A6851">
      <w:pPr>
        <w:tabs>
          <w:tab w:val="left" w:pos="851"/>
          <w:tab w:val="left" w:pos="1134"/>
        </w:tabs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61C63">
        <w:rPr>
          <w:sz w:val="28"/>
          <w:szCs w:val="28"/>
        </w:rPr>
        <w:t>Директору ЗДО №1 Лазарищак Н.В.</w:t>
      </w:r>
      <w:r w:rsidR="00F66391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="00063C26" w:rsidRPr="006C6FA0">
        <w:rPr>
          <w:sz w:val="28"/>
          <w:szCs w:val="28"/>
        </w:rPr>
        <w:t>ти:</w:t>
      </w:r>
    </w:p>
    <w:p w:rsidR="00466FB2" w:rsidRDefault="00E141C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861C63">
        <w:rPr>
          <w:sz w:val="28"/>
          <w:szCs w:val="28"/>
        </w:rPr>
        <w:t>Маяковського</w:t>
      </w:r>
      <w:r>
        <w:rPr>
          <w:sz w:val="28"/>
          <w:szCs w:val="28"/>
        </w:rPr>
        <w:t xml:space="preserve">, </w:t>
      </w:r>
      <w:r w:rsidR="00861C63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063C26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63C26">
        <w:rPr>
          <w:sz w:val="28"/>
          <w:szCs w:val="28"/>
        </w:rPr>
        <w:t xml:space="preserve"> шт. (</w:t>
      </w:r>
      <w:r w:rsidR="00861C63">
        <w:rPr>
          <w:sz w:val="28"/>
          <w:szCs w:val="28"/>
        </w:rPr>
        <w:t>граб</w:t>
      </w:r>
      <w:r w:rsidR="007934DF">
        <w:rPr>
          <w:sz w:val="28"/>
          <w:szCs w:val="28"/>
        </w:rPr>
        <w:t>)</w:t>
      </w:r>
      <w:r w:rsidR="00861C63">
        <w:rPr>
          <w:sz w:val="28"/>
          <w:szCs w:val="28"/>
        </w:rPr>
        <w:t>, 5 шт. (вишня).</w:t>
      </w:r>
    </w:p>
    <w:p w:rsidR="004764FA" w:rsidRPr="006C6FA0" w:rsidRDefault="006C6FA0" w:rsidP="00896BA4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70438">
        <w:rPr>
          <w:sz w:val="28"/>
          <w:szCs w:val="28"/>
        </w:rPr>
        <w:t xml:space="preserve"> </w:t>
      </w:r>
      <w:r w:rsidR="000A6851">
        <w:rPr>
          <w:sz w:val="28"/>
          <w:szCs w:val="28"/>
        </w:rPr>
        <w:t>Г</w:t>
      </w:r>
      <w:r w:rsidR="00F846CF" w:rsidRPr="006C6FA0">
        <w:rPr>
          <w:sz w:val="28"/>
          <w:szCs w:val="28"/>
        </w:rPr>
        <w:t>олові ОСББ</w:t>
      </w:r>
      <w:r w:rsidR="00F975CE" w:rsidRPr="006C6FA0">
        <w:rPr>
          <w:sz w:val="28"/>
          <w:szCs w:val="28"/>
        </w:rPr>
        <w:t xml:space="preserve"> «</w:t>
      </w:r>
      <w:r w:rsidR="00A4664F">
        <w:rPr>
          <w:sz w:val="28"/>
          <w:szCs w:val="28"/>
        </w:rPr>
        <w:t>Лідер</w:t>
      </w:r>
      <w:r w:rsidR="00F846CF" w:rsidRPr="006C6FA0">
        <w:rPr>
          <w:sz w:val="28"/>
          <w:szCs w:val="28"/>
        </w:rPr>
        <w:t xml:space="preserve">» </w:t>
      </w:r>
      <w:r w:rsidR="00A4664F">
        <w:rPr>
          <w:sz w:val="28"/>
          <w:szCs w:val="28"/>
        </w:rPr>
        <w:t>Панасюк Ж.С.</w:t>
      </w:r>
      <w:r w:rsidR="004764FA" w:rsidRPr="006C6FA0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4764FA" w:rsidRPr="006C6FA0">
        <w:rPr>
          <w:sz w:val="28"/>
          <w:szCs w:val="28"/>
        </w:rPr>
        <w:t>:</w:t>
      </w:r>
    </w:p>
    <w:p w:rsidR="004764FA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A4664F">
        <w:rPr>
          <w:sz w:val="28"/>
          <w:szCs w:val="28"/>
        </w:rPr>
        <w:t>Соборна</w:t>
      </w:r>
      <w:r w:rsidR="004764FA" w:rsidRPr="004764FA"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6</w:t>
      </w:r>
      <w:r w:rsidR="004764FA"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1</w:t>
      </w:r>
      <w:r w:rsidR="004764FA"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вишня</w:t>
      </w:r>
      <w:r w:rsidR="000A6851">
        <w:rPr>
          <w:sz w:val="28"/>
          <w:szCs w:val="28"/>
        </w:rPr>
        <w:t>).</w:t>
      </w:r>
    </w:p>
    <w:p w:rsidR="004764FA" w:rsidRPr="006C6FA0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A4664F">
        <w:rPr>
          <w:sz w:val="28"/>
          <w:szCs w:val="28"/>
        </w:rPr>
        <w:t>Завідувачу господарством НЦДЮТ Новачук О.М.</w:t>
      </w:r>
      <w:r w:rsidR="00D446A1">
        <w:rPr>
          <w:sz w:val="28"/>
          <w:szCs w:val="28"/>
        </w:rPr>
        <w:t xml:space="preserve"> </w:t>
      </w:r>
      <w:r w:rsidRPr="006C6FA0">
        <w:rPr>
          <w:sz w:val="28"/>
          <w:szCs w:val="28"/>
        </w:rPr>
        <w:t>видалити</w:t>
      </w:r>
      <w:r w:rsidR="004764FA" w:rsidRPr="006C6FA0">
        <w:rPr>
          <w:sz w:val="28"/>
          <w:szCs w:val="28"/>
        </w:rPr>
        <w:t>:</w:t>
      </w:r>
    </w:p>
    <w:p w:rsidR="004764FA" w:rsidRDefault="00A4664F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446A1">
        <w:rPr>
          <w:sz w:val="28"/>
          <w:szCs w:val="28"/>
        </w:rPr>
        <w:t xml:space="preserve">. </w:t>
      </w:r>
      <w:r>
        <w:rPr>
          <w:sz w:val="28"/>
          <w:szCs w:val="28"/>
        </w:rPr>
        <w:t>Нововолинськ</w:t>
      </w:r>
      <w:r w:rsidR="00D446A1">
        <w:rPr>
          <w:sz w:val="28"/>
          <w:szCs w:val="28"/>
        </w:rPr>
        <w:t xml:space="preserve">, </w:t>
      </w:r>
      <w:r>
        <w:rPr>
          <w:sz w:val="28"/>
          <w:szCs w:val="28"/>
        </w:rPr>
        <w:t>пр-т Перемоги, 5А</w:t>
      </w:r>
      <w:r w:rsidR="004764FA" w:rsidRPr="004764FA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4764FA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береза</w:t>
      </w:r>
      <w:r w:rsidR="004764FA" w:rsidRPr="004764FA">
        <w:rPr>
          <w:sz w:val="28"/>
          <w:szCs w:val="28"/>
        </w:rPr>
        <w:t>)</w:t>
      </w:r>
      <w:r w:rsidR="007934DF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7934DF">
        <w:rPr>
          <w:sz w:val="28"/>
          <w:szCs w:val="28"/>
        </w:rPr>
        <w:t xml:space="preserve"> шт. (</w:t>
      </w:r>
      <w:r>
        <w:rPr>
          <w:sz w:val="28"/>
          <w:szCs w:val="28"/>
        </w:rPr>
        <w:t>горобина</w:t>
      </w:r>
      <w:r w:rsidR="007934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446A1" w:rsidRDefault="00D446A1" w:rsidP="00570438">
      <w:pPr>
        <w:pStyle w:val="af2"/>
        <w:numPr>
          <w:ilvl w:val="0"/>
          <w:numId w:val="11"/>
        </w:numPr>
        <w:tabs>
          <w:tab w:val="left" w:pos="1049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вул. Грушевського, 10</w:t>
      </w:r>
      <w:r>
        <w:rPr>
          <w:sz w:val="28"/>
          <w:szCs w:val="28"/>
        </w:rPr>
        <w:t xml:space="preserve"> – 1 шт. (</w:t>
      </w:r>
      <w:r w:rsidR="00A4664F">
        <w:rPr>
          <w:sz w:val="28"/>
          <w:szCs w:val="28"/>
        </w:rPr>
        <w:t>туя</w:t>
      </w:r>
      <w:r>
        <w:rPr>
          <w:sz w:val="28"/>
          <w:szCs w:val="28"/>
        </w:rPr>
        <w:t>);</w:t>
      </w:r>
      <w:r w:rsidR="00A4664F">
        <w:rPr>
          <w:sz w:val="28"/>
          <w:szCs w:val="28"/>
        </w:rPr>
        <w:t xml:space="preserve"> 250 м/п (живопліт).</w:t>
      </w:r>
    </w:p>
    <w:p w:rsidR="009356E6" w:rsidRPr="009356E6" w:rsidRDefault="006C6FA0" w:rsidP="00A2755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4664F">
        <w:rPr>
          <w:sz w:val="28"/>
          <w:szCs w:val="28"/>
        </w:rPr>
        <w:t>Голові ОСББ «Перемоги, 22-НВ» Гончаренко М.Г.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9356E6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4664F">
        <w:rPr>
          <w:sz w:val="28"/>
          <w:szCs w:val="28"/>
        </w:rPr>
        <w:t>мт</w:t>
      </w:r>
      <w:r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Благодатне</w:t>
      </w:r>
      <w:r>
        <w:rPr>
          <w:sz w:val="28"/>
          <w:szCs w:val="28"/>
        </w:rPr>
        <w:t xml:space="preserve">, вул. </w:t>
      </w:r>
      <w:r w:rsidR="00A4664F">
        <w:rPr>
          <w:sz w:val="28"/>
          <w:szCs w:val="28"/>
        </w:rPr>
        <w:t>Перемоги</w:t>
      </w:r>
      <w:r>
        <w:rPr>
          <w:sz w:val="28"/>
          <w:szCs w:val="28"/>
        </w:rPr>
        <w:t xml:space="preserve">, </w:t>
      </w:r>
      <w:r w:rsidR="00A4664F">
        <w:rPr>
          <w:sz w:val="28"/>
          <w:szCs w:val="28"/>
        </w:rPr>
        <w:t>22</w:t>
      </w:r>
      <w:r>
        <w:rPr>
          <w:sz w:val="28"/>
          <w:szCs w:val="28"/>
        </w:rPr>
        <w:t xml:space="preserve"> – </w:t>
      </w:r>
      <w:r w:rsidR="00A4664F">
        <w:rPr>
          <w:sz w:val="28"/>
          <w:szCs w:val="28"/>
        </w:rPr>
        <w:t>5</w:t>
      </w:r>
      <w:r w:rsidRPr="004764FA">
        <w:rPr>
          <w:sz w:val="28"/>
          <w:szCs w:val="28"/>
        </w:rPr>
        <w:t xml:space="preserve"> шт. (</w:t>
      </w:r>
      <w:r w:rsidR="00A4664F">
        <w:rPr>
          <w:sz w:val="28"/>
          <w:szCs w:val="28"/>
        </w:rPr>
        <w:t>липа</w:t>
      </w:r>
      <w:r>
        <w:rPr>
          <w:sz w:val="28"/>
          <w:szCs w:val="28"/>
        </w:rPr>
        <w:t>)</w:t>
      </w:r>
      <w:r w:rsidR="00A4664F">
        <w:rPr>
          <w:sz w:val="28"/>
          <w:szCs w:val="28"/>
        </w:rPr>
        <w:t>.</w:t>
      </w:r>
    </w:p>
    <w:p w:rsidR="009356E6" w:rsidRPr="009356E6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6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С</w:t>
      </w:r>
      <w:r w:rsidR="00A4664F">
        <w:rPr>
          <w:sz w:val="28"/>
          <w:szCs w:val="28"/>
        </w:rPr>
        <w:t>тарості Благодатного старостинського округу Леоненко О.А.</w:t>
      </w:r>
      <w:r w:rsidR="009356E6" w:rsidRPr="009356E6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356E6">
        <w:rPr>
          <w:sz w:val="28"/>
          <w:szCs w:val="28"/>
        </w:rPr>
        <w:t>:</w:t>
      </w:r>
    </w:p>
    <w:p w:rsidR="009356E6" w:rsidRDefault="00A4664F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смт. Благодатне, </w:t>
      </w:r>
      <w:r w:rsidR="00972805">
        <w:rPr>
          <w:sz w:val="28"/>
          <w:szCs w:val="28"/>
        </w:rPr>
        <w:t xml:space="preserve">вул. </w:t>
      </w:r>
      <w:r>
        <w:rPr>
          <w:sz w:val="28"/>
          <w:szCs w:val="28"/>
        </w:rPr>
        <w:t>Перемоги</w:t>
      </w:r>
      <w:r w:rsidR="009356E6">
        <w:rPr>
          <w:sz w:val="28"/>
          <w:szCs w:val="28"/>
        </w:rPr>
        <w:t xml:space="preserve">, </w:t>
      </w:r>
      <w:r>
        <w:rPr>
          <w:sz w:val="28"/>
          <w:szCs w:val="28"/>
        </w:rPr>
        <w:t>2</w:t>
      </w:r>
      <w:r w:rsidR="009356E6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</w:t>
      </w:r>
      <w:r w:rsidR="0032081D">
        <w:rPr>
          <w:sz w:val="28"/>
          <w:szCs w:val="28"/>
        </w:rPr>
        <w:t xml:space="preserve">), </w:t>
      </w:r>
      <w:r>
        <w:rPr>
          <w:sz w:val="28"/>
          <w:szCs w:val="28"/>
        </w:rPr>
        <w:t>смт. Благодатне, територія колишнього озера – 1 шт. (верба</w:t>
      </w:r>
      <w:r w:rsidR="00972805">
        <w:rPr>
          <w:sz w:val="28"/>
          <w:szCs w:val="28"/>
        </w:rPr>
        <w:t>).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7</w:t>
      </w:r>
      <w:r w:rsidR="00942D7B">
        <w:rPr>
          <w:sz w:val="28"/>
          <w:szCs w:val="28"/>
        </w:rPr>
        <w:t xml:space="preserve">. </w:t>
      </w:r>
      <w:r w:rsidR="00A4664F">
        <w:rPr>
          <w:sz w:val="28"/>
          <w:szCs w:val="28"/>
        </w:rPr>
        <w:t>Голові ОСББ «Росинка НВ» Семенюк Л.В.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A4664F" w:rsidP="000A6851">
      <w:pPr>
        <w:pStyle w:val="af2"/>
        <w:numPr>
          <w:ilvl w:val="0"/>
          <w:numId w:val="11"/>
        </w:numPr>
        <w:tabs>
          <w:tab w:val="left" w:pos="1247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Героїв АТО, 20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липа)</w:t>
      </w:r>
      <w:r w:rsidR="00972805">
        <w:rPr>
          <w:sz w:val="28"/>
          <w:szCs w:val="28"/>
        </w:rPr>
        <w:t>.</w:t>
      </w:r>
    </w:p>
    <w:p w:rsidR="009356E6" w:rsidRPr="00942D7B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72805">
        <w:rPr>
          <w:sz w:val="28"/>
          <w:szCs w:val="28"/>
        </w:rPr>
        <w:t>8</w:t>
      </w:r>
      <w:r w:rsidR="000A6851">
        <w:rPr>
          <w:sz w:val="28"/>
          <w:szCs w:val="28"/>
        </w:rPr>
        <w:t>. </w:t>
      </w:r>
      <w:r w:rsidR="00A4664F">
        <w:rPr>
          <w:sz w:val="28"/>
          <w:szCs w:val="28"/>
        </w:rPr>
        <w:t>Т.в.о. н</w:t>
      </w:r>
      <w:r w:rsidR="00942D7B">
        <w:rPr>
          <w:sz w:val="28"/>
          <w:szCs w:val="28"/>
        </w:rPr>
        <w:t>ачальник</w:t>
      </w:r>
      <w:r w:rsidR="00C1155E">
        <w:rPr>
          <w:sz w:val="28"/>
          <w:szCs w:val="28"/>
        </w:rPr>
        <w:t>а</w:t>
      </w:r>
      <w:r w:rsidR="00942D7B">
        <w:rPr>
          <w:sz w:val="28"/>
          <w:szCs w:val="28"/>
        </w:rPr>
        <w:t xml:space="preserve"> КП «</w:t>
      </w:r>
      <w:r w:rsidR="00C1155E">
        <w:rPr>
          <w:sz w:val="28"/>
          <w:szCs w:val="28"/>
        </w:rPr>
        <w:t>Нововолинськводоканал</w:t>
      </w:r>
      <w:r w:rsidR="00942D7B">
        <w:rPr>
          <w:sz w:val="28"/>
          <w:szCs w:val="28"/>
        </w:rPr>
        <w:t xml:space="preserve">» </w:t>
      </w:r>
      <w:r w:rsidR="00C1155E">
        <w:rPr>
          <w:sz w:val="28"/>
          <w:szCs w:val="28"/>
        </w:rPr>
        <w:t>Кулику О.А</w:t>
      </w:r>
      <w:r w:rsidR="00942D7B">
        <w:rPr>
          <w:sz w:val="28"/>
          <w:szCs w:val="28"/>
        </w:rPr>
        <w:t>.</w:t>
      </w:r>
      <w:r w:rsidR="009356E6" w:rsidRPr="00942D7B">
        <w:rPr>
          <w:sz w:val="28"/>
          <w:szCs w:val="28"/>
        </w:rPr>
        <w:t xml:space="preserve"> </w:t>
      </w:r>
      <w:r>
        <w:rPr>
          <w:sz w:val="28"/>
          <w:szCs w:val="28"/>
        </w:rPr>
        <w:t>видали</w:t>
      </w:r>
      <w:r w:rsidRPr="006C6FA0">
        <w:rPr>
          <w:sz w:val="28"/>
          <w:szCs w:val="28"/>
        </w:rPr>
        <w:t>ти</w:t>
      </w:r>
      <w:r w:rsidR="009356E6" w:rsidRPr="00942D7B">
        <w:rPr>
          <w:sz w:val="28"/>
          <w:szCs w:val="28"/>
        </w:rPr>
        <w:t>:</w:t>
      </w:r>
    </w:p>
    <w:p w:rsidR="009356E6" w:rsidRDefault="00C1155E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t>вул. Шахтарська (район КНС №1)</w:t>
      </w:r>
      <w:r w:rsidR="00942D7B">
        <w:rPr>
          <w:sz w:val="28"/>
          <w:szCs w:val="28"/>
        </w:rPr>
        <w:t xml:space="preserve"> </w:t>
      </w:r>
      <w:r w:rsidR="009356E6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9356E6" w:rsidRPr="004764FA">
        <w:rPr>
          <w:sz w:val="28"/>
          <w:szCs w:val="28"/>
        </w:rPr>
        <w:t xml:space="preserve"> шт. (</w:t>
      </w:r>
      <w:r>
        <w:rPr>
          <w:sz w:val="28"/>
          <w:szCs w:val="28"/>
        </w:rPr>
        <w:t>тополя</w:t>
      </w:r>
      <w:r w:rsidR="009356E6">
        <w:rPr>
          <w:sz w:val="28"/>
          <w:szCs w:val="28"/>
        </w:rPr>
        <w:t>)</w:t>
      </w:r>
      <w:r w:rsidR="000A6851">
        <w:rPr>
          <w:sz w:val="28"/>
          <w:szCs w:val="28"/>
        </w:rPr>
        <w:t>;</w:t>
      </w:r>
    </w:p>
    <w:p w:rsidR="00942D7B" w:rsidRDefault="00942D7B" w:rsidP="000A6851">
      <w:pPr>
        <w:pStyle w:val="af2"/>
        <w:numPr>
          <w:ilvl w:val="0"/>
          <w:numId w:val="11"/>
        </w:numPr>
        <w:tabs>
          <w:tab w:val="left" w:pos="1247"/>
        </w:tabs>
        <w:ind w:firstLine="27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вул. </w:t>
      </w:r>
      <w:r w:rsidR="00C1155E">
        <w:rPr>
          <w:sz w:val="28"/>
          <w:szCs w:val="28"/>
        </w:rPr>
        <w:t>Луцька (район КНС №5)</w:t>
      </w:r>
      <w:r>
        <w:rPr>
          <w:sz w:val="28"/>
          <w:szCs w:val="28"/>
        </w:rPr>
        <w:t xml:space="preserve"> – 1 шт. </w:t>
      </w:r>
      <w:r w:rsidR="000A6851">
        <w:rPr>
          <w:sz w:val="28"/>
          <w:szCs w:val="28"/>
        </w:rPr>
        <w:t>(</w:t>
      </w:r>
      <w:r w:rsidR="00C1155E">
        <w:rPr>
          <w:sz w:val="28"/>
          <w:szCs w:val="28"/>
        </w:rPr>
        <w:t>верба).</w:t>
      </w:r>
    </w:p>
    <w:p w:rsidR="00062F24" w:rsidRPr="00062F24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иректору Нововолинського МНВК Гуцману І.І.</w:t>
      </w:r>
      <w:r w:rsidR="00062F24">
        <w:rPr>
          <w:sz w:val="28"/>
          <w:szCs w:val="28"/>
        </w:rPr>
        <w:t xml:space="preserve"> – </w:t>
      </w:r>
      <w:r w:rsidR="003B0FD2">
        <w:rPr>
          <w:sz w:val="28"/>
          <w:szCs w:val="28"/>
        </w:rPr>
        <w:t xml:space="preserve">12 </w:t>
      </w:r>
      <w:r w:rsidR="00062F24">
        <w:rPr>
          <w:sz w:val="28"/>
          <w:szCs w:val="28"/>
        </w:rPr>
        <w:t>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иректору ЗДО №1 Лазарищак Н.В.</w:t>
      </w:r>
      <w:r w:rsidR="00F72156" w:rsidRPr="00CF04AA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>
        <w:rPr>
          <w:sz w:val="28"/>
          <w:szCs w:val="28"/>
        </w:rPr>
        <w:t>14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C6FA0">
        <w:rPr>
          <w:sz w:val="28"/>
          <w:szCs w:val="28"/>
        </w:rPr>
        <w:t>олові ОСББ «</w:t>
      </w:r>
      <w:r>
        <w:rPr>
          <w:sz w:val="28"/>
          <w:szCs w:val="28"/>
        </w:rPr>
        <w:t>Лідер</w:t>
      </w:r>
      <w:r w:rsidRPr="006C6FA0">
        <w:rPr>
          <w:sz w:val="28"/>
          <w:szCs w:val="28"/>
        </w:rPr>
        <w:t xml:space="preserve">» </w:t>
      </w:r>
      <w:r>
        <w:rPr>
          <w:sz w:val="28"/>
          <w:szCs w:val="28"/>
        </w:rPr>
        <w:t>Панасюк Ж.С.</w:t>
      </w:r>
      <w:r w:rsidR="006D3FF3" w:rsidRPr="006C6FA0">
        <w:rPr>
          <w:sz w:val="28"/>
          <w:szCs w:val="28"/>
        </w:rPr>
        <w:t xml:space="preserve"> </w:t>
      </w:r>
      <w:r w:rsidR="00F72156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>авідувачу господарством НЦДЮТ Новачук О.М.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A93FED">
        <w:rPr>
          <w:sz w:val="28"/>
          <w:szCs w:val="28"/>
        </w:rPr>
        <w:t> </w:t>
      </w:r>
      <w:r w:rsidR="00B0081E">
        <w:rPr>
          <w:sz w:val="28"/>
          <w:szCs w:val="28"/>
        </w:rPr>
        <w:t>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олові ОСББ «Перемоги, 22-НВ» Гончаренко М.Г.</w:t>
      </w:r>
      <w:r w:rsidR="00B0081E">
        <w:rPr>
          <w:sz w:val="28"/>
          <w:szCs w:val="28"/>
        </w:rPr>
        <w:t xml:space="preserve"> – </w:t>
      </w:r>
      <w:r>
        <w:rPr>
          <w:sz w:val="28"/>
          <w:szCs w:val="28"/>
        </w:rPr>
        <w:t>10</w:t>
      </w:r>
      <w:r w:rsidR="00B0081E">
        <w:rPr>
          <w:sz w:val="28"/>
          <w:szCs w:val="28"/>
        </w:rPr>
        <w:t xml:space="preserve"> шт. дерев;</w:t>
      </w:r>
    </w:p>
    <w:p w:rsidR="00B0081E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>тарості Благодатного старостинського округу Леоненко О.А.</w:t>
      </w:r>
      <w:r w:rsidR="006D3FF3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 xml:space="preserve">– </w:t>
      </w:r>
      <w:r w:rsidR="00EF1D7C">
        <w:rPr>
          <w:sz w:val="28"/>
          <w:szCs w:val="28"/>
        </w:rPr>
        <w:t>4</w:t>
      </w:r>
      <w:r w:rsidR="00B0081E">
        <w:rPr>
          <w:sz w:val="28"/>
          <w:szCs w:val="28"/>
        </w:rPr>
        <w:t xml:space="preserve"> шт. дерев;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>олові ОСББ «Росинка НВ» Семенюк Л.В.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4</w:t>
      </w:r>
      <w:r w:rsidR="00062F24">
        <w:rPr>
          <w:sz w:val="28"/>
          <w:szCs w:val="28"/>
        </w:rPr>
        <w:t xml:space="preserve"> шт. дерев;</w:t>
      </w:r>
    </w:p>
    <w:p w:rsidR="00062F24" w:rsidRDefault="00C1155E" w:rsidP="00192358">
      <w:pPr>
        <w:pStyle w:val="af2"/>
        <w:numPr>
          <w:ilvl w:val="0"/>
          <w:numId w:val="11"/>
        </w:numPr>
        <w:tabs>
          <w:tab w:val="left" w:pos="1276"/>
        </w:tabs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</w:rPr>
        <w:t>.в.о. начальника КП «Нововолинськводоканал» Кулику О.А.</w:t>
      </w:r>
      <w:r w:rsidR="00F72156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>–</w:t>
      </w:r>
      <w:r w:rsidR="0039327C">
        <w:rPr>
          <w:sz w:val="28"/>
          <w:szCs w:val="28"/>
        </w:rPr>
        <w:t xml:space="preserve"> </w:t>
      </w:r>
      <w:r>
        <w:rPr>
          <w:sz w:val="28"/>
          <w:szCs w:val="28"/>
        </w:rPr>
        <w:t>6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9F3B09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FE6CD8" w:rsidRDefault="00FE6CD8" w:rsidP="009F3B09">
      <w:pPr>
        <w:jc w:val="both"/>
        <w:rPr>
          <w:sz w:val="28"/>
          <w:szCs w:val="28"/>
        </w:rPr>
      </w:pPr>
    </w:p>
    <w:p w:rsidR="00932EFA" w:rsidRDefault="00932EFA" w:rsidP="009F3B09">
      <w:pPr>
        <w:jc w:val="both"/>
        <w:rPr>
          <w:sz w:val="28"/>
          <w:szCs w:val="28"/>
        </w:rPr>
      </w:pPr>
    </w:p>
    <w:p w:rsidR="00A86691" w:rsidRDefault="00A86691" w:rsidP="009F3B09">
      <w:pPr>
        <w:jc w:val="both"/>
        <w:rPr>
          <w:sz w:val="28"/>
          <w:szCs w:val="28"/>
        </w:rPr>
      </w:pPr>
    </w:p>
    <w:p w:rsidR="00BC3DC1" w:rsidRPr="00D9100A" w:rsidRDefault="00BC3DC1" w:rsidP="00BC3DC1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BC3DC1" w:rsidRDefault="00BC3DC1" w:rsidP="00BC3DC1">
      <w:pPr>
        <w:pStyle w:val="1"/>
        <w:ind w:left="0" w:firstLine="0"/>
        <w:jc w:val="left"/>
      </w:pP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0A6851">
      <w:headerReference w:type="default" r:id="rId9"/>
      <w:headerReference w:type="first" r:id="rId10"/>
      <w:pgSz w:w="11906" w:h="16838"/>
      <w:pgMar w:top="568" w:right="70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41" w:rsidRDefault="00840D41" w:rsidP="008B2285">
      <w:r>
        <w:separator/>
      </w:r>
    </w:p>
  </w:endnote>
  <w:endnote w:type="continuationSeparator" w:id="0">
    <w:p w:rsidR="00840D41" w:rsidRDefault="00840D41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41" w:rsidRDefault="00840D41" w:rsidP="008B2285">
      <w:r>
        <w:separator/>
      </w:r>
    </w:p>
  </w:footnote>
  <w:footnote w:type="continuationSeparator" w:id="0">
    <w:p w:rsidR="00840D41" w:rsidRDefault="00840D41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Название"/>
      <w:tag w:val=""/>
      <w:id w:val="1116400235"/>
      <w:placeholder>
        <w:docPart w:val="BD8EA5325593454C8CBDB3F3D3C79AE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721E9D" w:rsidRDefault="00721E9D">
        <w:pPr>
          <w:pStyle w:val="af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ПРОЄКТ</w:t>
        </w:r>
      </w:p>
    </w:sdtContent>
  </w:sdt>
  <w:p w:rsidR="00721E9D" w:rsidRDefault="00721E9D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79A"/>
    <w:rsid w:val="00156F65"/>
    <w:rsid w:val="001746E9"/>
    <w:rsid w:val="001760AA"/>
    <w:rsid w:val="001763FC"/>
    <w:rsid w:val="00176BA1"/>
    <w:rsid w:val="00185AE7"/>
    <w:rsid w:val="00186894"/>
    <w:rsid w:val="00192358"/>
    <w:rsid w:val="00193D93"/>
    <w:rsid w:val="00195CB7"/>
    <w:rsid w:val="001A31E1"/>
    <w:rsid w:val="001A62DC"/>
    <w:rsid w:val="001B1980"/>
    <w:rsid w:val="001C2B96"/>
    <w:rsid w:val="001C6869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30E1"/>
    <w:rsid w:val="0029435B"/>
    <w:rsid w:val="00297C50"/>
    <w:rsid w:val="002A2187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5649A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38E8"/>
    <w:rsid w:val="004507E7"/>
    <w:rsid w:val="00451B92"/>
    <w:rsid w:val="00462B6E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2659C"/>
    <w:rsid w:val="00827E54"/>
    <w:rsid w:val="0083372B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A76"/>
    <w:rsid w:val="00A93FED"/>
    <w:rsid w:val="00A94896"/>
    <w:rsid w:val="00AB0A33"/>
    <w:rsid w:val="00AB59C0"/>
    <w:rsid w:val="00AB68E6"/>
    <w:rsid w:val="00AC2623"/>
    <w:rsid w:val="00AC2B0C"/>
    <w:rsid w:val="00AC2CE1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7672F"/>
    <w:rsid w:val="00B875E4"/>
    <w:rsid w:val="00B92A9E"/>
    <w:rsid w:val="00B93395"/>
    <w:rsid w:val="00B93BC2"/>
    <w:rsid w:val="00B945E7"/>
    <w:rsid w:val="00BA15C0"/>
    <w:rsid w:val="00BA2D75"/>
    <w:rsid w:val="00BA3DAF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5F0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3342C"/>
    <w:rsid w:val="00E3644B"/>
    <w:rsid w:val="00E439A7"/>
    <w:rsid w:val="00E43F4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1ADBDC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D8EA5325593454C8CBDB3F3D3C79A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48EF3-8153-4D6A-A90D-2BF822CD2F58}"/>
      </w:docPartPr>
      <w:docPartBody>
        <w:p w:rsidR="00000000" w:rsidRDefault="00D375F8" w:rsidP="00D375F8">
          <w:pPr>
            <w:pStyle w:val="BD8EA5325593454C8CBDB3F3D3C79AED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F8"/>
    <w:rsid w:val="00232AC7"/>
    <w:rsid w:val="00D3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8EA5325593454C8CBDB3F3D3C79AED">
    <w:name w:val="BD8EA5325593454C8CBDB3F3D3C79AED"/>
    <w:rsid w:val="00D375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E9A4E-F017-46D4-8EAF-8ABCA542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User69</cp:lastModifiedBy>
  <cp:revision>5</cp:revision>
  <cp:lastPrinted>2022-05-27T07:40:00Z</cp:lastPrinted>
  <dcterms:created xsi:type="dcterms:W3CDTF">2022-08-26T12:14:00Z</dcterms:created>
  <dcterms:modified xsi:type="dcterms:W3CDTF">2022-08-26T12:44:00Z</dcterms:modified>
</cp:coreProperties>
</file>