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9E1F0F" w:rsidRDefault="006D3E2C" w:rsidP="00712DD6">
      <w:pPr>
        <w:jc w:val="center"/>
        <w:rPr>
          <w:sz w:val="20"/>
          <w:szCs w:val="20"/>
          <w:lang w:val="uk-UA" w:eastAsia="ru-RU"/>
        </w:rPr>
      </w:pPr>
      <w:r w:rsidRPr="009E1F0F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9E1F0F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9E1F0F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1F0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caps/>
          <w:lang w:val="uk-UA" w:eastAsia="ru-RU"/>
        </w:rPr>
        <w:t>Волинської області</w:t>
      </w:r>
    </w:p>
    <w:p w:rsidR="00712DD6" w:rsidRPr="009E1F0F" w:rsidRDefault="009E1F0F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153670</wp:posOffset>
                </wp:positionV>
                <wp:extent cx="1247775" cy="32385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F0F" w:rsidRPr="009E1F0F" w:rsidRDefault="009E1F0F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E1F0F">
                              <w:rPr>
                                <w:b/>
                                <w:sz w:val="32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64.2pt;margin-top:12.1pt;width:98.2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" stroked="f">
                <v:textbox>
                  <w:txbxContent>
                    <w:p w:rsidR="009E1F0F" w:rsidRPr="009E1F0F" w:rsidRDefault="009E1F0F">
                      <w:pPr>
                        <w:rPr>
                          <w:b/>
                          <w:sz w:val="32"/>
                        </w:rPr>
                      </w:pPr>
                      <w:r w:rsidRPr="009E1F0F">
                        <w:rPr>
                          <w:b/>
                          <w:sz w:val="32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712DD6" w:rsidRPr="009E1F0F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9E1F0F">
        <w:rPr>
          <w:b/>
          <w:bCs/>
          <w:sz w:val="32"/>
          <w:szCs w:val="32"/>
          <w:lang w:val="uk-UA" w:eastAsia="ru-RU"/>
        </w:rPr>
        <w:tab/>
      </w:r>
      <w:r w:rsidR="00712DD6" w:rsidRPr="009E1F0F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9E1F0F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9E1F0F">
        <w:rPr>
          <w:b/>
          <w:bCs/>
          <w:sz w:val="32"/>
          <w:szCs w:val="32"/>
          <w:lang w:val="uk-UA" w:eastAsia="ru-RU"/>
        </w:rPr>
        <w:t xml:space="preserve"> Я</w:t>
      </w:r>
      <w:r w:rsidR="00F55DB4" w:rsidRPr="009E1F0F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4258D6" w:rsidRPr="009E1F0F">
        <w:rPr>
          <w:b/>
          <w:bCs/>
          <w:sz w:val="32"/>
          <w:szCs w:val="32"/>
          <w:lang w:val="uk-UA" w:eastAsia="ru-RU"/>
        </w:rPr>
        <w:tab/>
      </w:r>
    </w:p>
    <w:p w:rsidR="00712DD6" w:rsidRPr="009E1F0F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E1F0F" w:rsidRDefault="00F55DB4" w:rsidP="00712DD6">
      <w:pPr>
        <w:spacing w:line="360" w:lineRule="auto"/>
        <w:jc w:val="left"/>
        <w:rPr>
          <w:lang w:val="uk-UA" w:eastAsia="ru-RU"/>
        </w:rPr>
      </w:pPr>
      <w:r w:rsidRPr="009E1F0F">
        <w:rPr>
          <w:lang w:val="uk-UA" w:eastAsia="ru-RU"/>
        </w:rPr>
        <w:t xml:space="preserve">    </w:t>
      </w:r>
      <w:r w:rsidR="00E73ECC" w:rsidRPr="009E1F0F">
        <w:rPr>
          <w:lang w:val="uk-UA" w:eastAsia="ru-RU"/>
        </w:rPr>
        <w:t xml:space="preserve"> </w:t>
      </w:r>
      <w:r w:rsidRPr="009E1F0F">
        <w:rPr>
          <w:lang w:val="uk-UA" w:eastAsia="ru-RU"/>
        </w:rPr>
        <w:t>квіт</w:t>
      </w:r>
      <w:r w:rsidR="0036610F" w:rsidRPr="009E1F0F">
        <w:rPr>
          <w:lang w:val="uk-UA" w:eastAsia="ru-RU"/>
        </w:rPr>
        <w:t>ня</w:t>
      </w:r>
      <w:r w:rsidR="00712DD6" w:rsidRPr="009E1F0F">
        <w:rPr>
          <w:lang w:val="uk-UA" w:eastAsia="ru-RU"/>
        </w:rPr>
        <w:t xml:space="preserve"> 202</w:t>
      </w:r>
      <w:r w:rsidR="001823E6" w:rsidRPr="009E1F0F">
        <w:rPr>
          <w:lang w:val="uk-UA" w:eastAsia="ru-RU"/>
        </w:rPr>
        <w:t>3</w:t>
      </w:r>
      <w:r w:rsidR="00712DD6" w:rsidRPr="009E1F0F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9E1F0F" w:rsidRDefault="003554F4" w:rsidP="00F73E4B">
      <w:pPr>
        <w:rPr>
          <w:bCs/>
          <w:lang w:val="uk-UA"/>
        </w:rPr>
      </w:pPr>
    </w:p>
    <w:p w:rsidR="0036610F" w:rsidRPr="009E1F0F" w:rsidRDefault="00D24575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 xml:space="preserve">Про </w:t>
      </w:r>
      <w:r w:rsidR="00F729BA" w:rsidRPr="009E1F0F">
        <w:rPr>
          <w:bCs/>
          <w:lang w:val="uk-UA"/>
        </w:rPr>
        <w:t xml:space="preserve">затвердження </w:t>
      </w:r>
      <w:r w:rsidR="00EB4E7F" w:rsidRPr="009E1F0F">
        <w:rPr>
          <w:bCs/>
          <w:lang w:val="uk-UA"/>
        </w:rPr>
        <w:t>п</w:t>
      </w:r>
      <w:r w:rsidR="00E12F09" w:rsidRPr="009E1F0F">
        <w:rPr>
          <w:bCs/>
          <w:lang w:val="uk-UA"/>
        </w:rPr>
        <w:t>ротоколу</w:t>
      </w:r>
      <w:bookmarkStart w:id="0" w:name="_GoBack"/>
      <w:bookmarkEnd w:id="0"/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про результати електронного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аукціону з продажу об’єкта малої</w:t>
      </w:r>
    </w:p>
    <w:p w:rsidR="003644A3" w:rsidRDefault="0036610F" w:rsidP="003644A3">
      <w:pPr>
        <w:ind w:right="5528"/>
        <w:jc w:val="left"/>
        <w:rPr>
          <w:lang w:val="uk-UA"/>
        </w:rPr>
      </w:pPr>
      <w:r w:rsidRPr="009E1F0F">
        <w:rPr>
          <w:bCs/>
          <w:lang w:val="uk-UA"/>
        </w:rPr>
        <w:t xml:space="preserve">приватизації </w:t>
      </w:r>
      <w:r w:rsidR="003644A3">
        <w:rPr>
          <w:lang w:val="uk-UA"/>
        </w:rPr>
        <w:t>кабінет 6 площею</w:t>
      </w:r>
    </w:p>
    <w:p w:rsidR="00AB7D2B" w:rsidRPr="009E1F0F" w:rsidRDefault="003644A3" w:rsidP="003644A3">
      <w:pPr>
        <w:jc w:val="left"/>
        <w:rPr>
          <w:bCs/>
          <w:lang w:val="uk-UA"/>
        </w:rPr>
      </w:pPr>
      <w:r w:rsidRPr="00407D17">
        <w:rPr>
          <w:lang w:val="uk-UA"/>
        </w:rPr>
        <w:t>9,9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</w:t>
      </w:r>
      <w:proofErr w:type="spellStart"/>
      <w:r w:rsidRPr="00407D17">
        <w:rPr>
          <w:lang w:val="uk-UA"/>
        </w:rPr>
        <w:t>кладова</w:t>
      </w:r>
      <w:proofErr w:type="spellEnd"/>
      <w:r w:rsidRPr="00407D17">
        <w:rPr>
          <w:lang w:val="uk-UA"/>
        </w:rPr>
        <w:t xml:space="preserve"> 5 площею 0,7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кабінет 4 площею 7,4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3 площею 16,3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1 площею 11,8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2 площею 5,3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всього 51,4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що становить 21/100 частки за адресою: вулиця Святого </w:t>
      </w:r>
      <w:r>
        <w:rPr>
          <w:lang w:val="uk-UA"/>
        </w:rPr>
        <w:t>Володимира, 1,  м.</w:t>
      </w:r>
      <w:r>
        <w:rPr>
          <w:lang w:val="uk-UA"/>
        </w:rPr>
        <w:t> </w:t>
      </w:r>
      <w:r>
        <w:rPr>
          <w:lang w:val="uk-UA"/>
        </w:rPr>
        <w:t>Нововолинськ</w:t>
      </w:r>
    </w:p>
    <w:p w:rsidR="00C74EE5" w:rsidRPr="009E1F0F" w:rsidRDefault="00C74EE5" w:rsidP="00712DD6">
      <w:pPr>
        <w:shd w:val="clear" w:color="auto" w:fill="FFFFFF"/>
        <w:rPr>
          <w:lang w:val="uk-UA"/>
        </w:rPr>
      </w:pPr>
    </w:p>
    <w:p w:rsidR="00712DD6" w:rsidRPr="009E1F0F" w:rsidRDefault="00712DD6" w:rsidP="00712DD6">
      <w:pPr>
        <w:shd w:val="clear" w:color="auto" w:fill="FFFFFF"/>
        <w:rPr>
          <w:lang w:val="uk-UA"/>
        </w:rPr>
      </w:pPr>
    </w:p>
    <w:p w:rsidR="00037BCC" w:rsidRPr="009E1F0F" w:rsidRDefault="0036610F" w:rsidP="00712DD6">
      <w:pPr>
        <w:ind w:firstLine="567"/>
        <w:rPr>
          <w:lang w:val="uk-UA"/>
        </w:rPr>
      </w:pPr>
      <w:r w:rsidRPr="009E1F0F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</w:t>
      </w:r>
      <w:r w:rsidRPr="001873A1">
        <w:rPr>
          <w:lang w:val="uk-UA"/>
        </w:rPr>
        <w:t xml:space="preserve">електронного аукціону № </w:t>
      </w:r>
      <w:r w:rsidR="003644A3">
        <w:t>SPE001-UA-20230315-27460</w:t>
      </w:r>
      <w:r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Pr="001873A1">
        <w:rPr>
          <w:lang w:val="uk-UA"/>
        </w:rPr>
        <w:t xml:space="preserve">, виконавчий </w:t>
      </w:r>
      <w:r w:rsidRPr="009E1F0F">
        <w:rPr>
          <w:lang w:val="uk-UA"/>
        </w:rPr>
        <w:t>комітет міської ради</w:t>
      </w:r>
    </w:p>
    <w:p w:rsidR="00A6318A" w:rsidRPr="009E1F0F" w:rsidRDefault="00A6318A" w:rsidP="00A6318A">
      <w:pPr>
        <w:ind w:firstLine="708"/>
        <w:rPr>
          <w:lang w:val="uk-UA"/>
        </w:rPr>
      </w:pPr>
    </w:p>
    <w:p w:rsidR="00F73E4B" w:rsidRPr="009E1F0F" w:rsidRDefault="00F73E4B" w:rsidP="00712DD6">
      <w:pPr>
        <w:jc w:val="left"/>
        <w:rPr>
          <w:bCs/>
          <w:lang w:val="uk-UA"/>
        </w:rPr>
      </w:pPr>
      <w:r w:rsidRPr="009E1F0F">
        <w:rPr>
          <w:bCs/>
          <w:lang w:val="uk-UA"/>
        </w:rPr>
        <w:t>ВИРІШИВ:</w:t>
      </w:r>
    </w:p>
    <w:p w:rsidR="00AA435E" w:rsidRPr="009E1F0F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9E1F0F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E1F0F">
        <w:rPr>
          <w:lang w:val="uk-UA"/>
        </w:rPr>
        <w:t xml:space="preserve">1. Затвердити протокол про результати електронного аукціону </w:t>
      </w:r>
      <w:r w:rsidR="003644A3">
        <w:t>SPE001-UA-20230315-27460</w:t>
      </w:r>
      <w:r w:rsidR="003644A3"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та наданий оператором електронного майданчика – </w:t>
      </w:r>
      <w:r w:rsidR="00276F36" w:rsidRPr="009E1F0F">
        <w:rPr>
          <w:lang w:val="uk-UA"/>
        </w:rPr>
        <w:t>ПП «Фірма» СОМГІЗ»</w:t>
      </w:r>
      <w:r w:rsidRPr="009E1F0F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>.</w:t>
      </w:r>
    </w:p>
    <w:p w:rsidR="0036610F" w:rsidRPr="00876E9E" w:rsidRDefault="0036610F" w:rsidP="00276F36">
      <w:pPr>
        <w:ind w:firstLine="567"/>
        <w:rPr>
          <w:lang w:val="uk-UA"/>
        </w:rPr>
      </w:pPr>
      <w:r w:rsidRPr="009E1F0F">
        <w:rPr>
          <w:lang w:val="uk-UA"/>
        </w:rPr>
        <w:t xml:space="preserve">2. Приватизувати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 xml:space="preserve"> (</w:t>
      </w:r>
      <w:r w:rsidR="00A63FC2" w:rsidRPr="009E1F0F">
        <w:rPr>
          <w:lang w:val="uk-UA"/>
        </w:rPr>
        <w:t>код ЄДРПОУ</w:t>
      </w:r>
      <w:r w:rsidRPr="009E1F0F">
        <w:rPr>
          <w:lang w:val="uk-UA"/>
        </w:rPr>
        <w:t xml:space="preserve">: </w:t>
      </w:r>
      <w:r w:rsidR="00276F36" w:rsidRPr="009E1F0F">
        <w:rPr>
          <w:lang w:val="uk-UA"/>
        </w:rPr>
        <w:t>32456732</w:t>
      </w:r>
      <w:r w:rsidRPr="009E1F0F">
        <w:rPr>
          <w:lang w:val="uk-UA"/>
        </w:rPr>
        <w:t xml:space="preserve">) шляхом викупу - об’єкт </w:t>
      </w:r>
      <w:r w:rsidRPr="00876E9E">
        <w:rPr>
          <w:lang w:val="uk-UA"/>
        </w:rPr>
        <w:t xml:space="preserve">малої  приватизації </w:t>
      </w:r>
      <w:r w:rsidR="003644A3" w:rsidRPr="00407D17">
        <w:rPr>
          <w:lang w:val="uk-UA"/>
        </w:rPr>
        <w:t>кабінет 6 площею 9,9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</w:t>
      </w:r>
      <w:proofErr w:type="spellStart"/>
      <w:r w:rsidR="003644A3" w:rsidRPr="00407D17">
        <w:rPr>
          <w:lang w:val="uk-UA"/>
        </w:rPr>
        <w:t>кладова</w:t>
      </w:r>
      <w:proofErr w:type="spellEnd"/>
      <w:r w:rsidR="003644A3" w:rsidRPr="00407D17">
        <w:rPr>
          <w:lang w:val="uk-UA"/>
        </w:rPr>
        <w:t xml:space="preserve"> 5 площею 0,7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4 площею 7,4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3 площею 16,3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1 площею 11,8</w:t>
      </w:r>
      <w:r w:rsidR="003644A3">
        <w:rPr>
          <w:lang w:val="uk-UA"/>
        </w:rPr>
        <w:t> </w:t>
      </w:r>
      <w:r w:rsidR="003644A3" w:rsidRPr="00407D17">
        <w:rPr>
          <w:lang w:val="uk-UA"/>
        </w:rPr>
        <w:t>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2 площею 5,3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всього 51,4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що становить 21/100 частки за адресою: вулиця Святого </w:t>
      </w:r>
      <w:r w:rsidR="003644A3">
        <w:rPr>
          <w:lang w:val="uk-UA"/>
        </w:rPr>
        <w:t>Володимира, 1,  м. Нововолинськ</w:t>
      </w:r>
      <w:r w:rsidR="00643A7D" w:rsidRPr="00876E9E">
        <w:rPr>
          <w:lang w:val="uk-UA"/>
        </w:rPr>
        <w:t xml:space="preserve"> </w:t>
      </w:r>
      <w:r w:rsidRPr="00876E9E">
        <w:rPr>
          <w:lang w:val="uk-UA"/>
        </w:rPr>
        <w:t xml:space="preserve">за ціною продажу </w:t>
      </w:r>
      <w:r w:rsidR="003644A3" w:rsidRPr="003644A3">
        <w:rPr>
          <w:lang w:val="uk-UA"/>
        </w:rPr>
        <w:t>679 532</w:t>
      </w:r>
      <w:r w:rsidR="00276F36" w:rsidRPr="00876E9E">
        <w:rPr>
          <w:lang w:val="uk-UA"/>
        </w:rPr>
        <w:t xml:space="preserve"> грн </w:t>
      </w:r>
      <w:r w:rsidR="003644A3">
        <w:rPr>
          <w:lang w:val="uk-UA"/>
        </w:rPr>
        <w:t>4</w:t>
      </w:r>
      <w:r w:rsidR="00276F36" w:rsidRPr="00876E9E">
        <w:rPr>
          <w:lang w:val="uk-UA"/>
        </w:rPr>
        <w:t>0 коп.</w:t>
      </w:r>
      <w:r w:rsidR="001438B2" w:rsidRPr="00876E9E">
        <w:rPr>
          <w:lang w:val="uk-UA"/>
        </w:rPr>
        <w:t xml:space="preserve"> (</w:t>
      </w:r>
      <w:r w:rsidR="003644A3" w:rsidRPr="003644A3">
        <w:rPr>
          <w:lang w:val="uk-UA"/>
        </w:rPr>
        <w:t>Шістсот сімдесят дев’ять тисяч п’ятсот тридцять дві</w:t>
      </w:r>
      <w:r w:rsidR="00A63FC2" w:rsidRPr="00876E9E">
        <w:rPr>
          <w:lang w:val="uk-UA"/>
        </w:rPr>
        <w:t xml:space="preserve"> </w:t>
      </w:r>
      <w:r w:rsidR="001438B2" w:rsidRPr="00876E9E">
        <w:rPr>
          <w:lang w:val="uk-UA"/>
        </w:rPr>
        <w:t xml:space="preserve">грн </w:t>
      </w:r>
      <w:r w:rsidR="003644A3">
        <w:rPr>
          <w:lang w:val="uk-UA"/>
        </w:rPr>
        <w:t>4</w:t>
      </w:r>
      <w:r w:rsidR="001438B2" w:rsidRPr="00876E9E">
        <w:rPr>
          <w:lang w:val="uk-UA"/>
        </w:rPr>
        <w:t>0</w:t>
      </w:r>
      <w:r w:rsidR="003644A3">
        <w:rPr>
          <w:lang w:val="uk-UA"/>
        </w:rPr>
        <w:t> </w:t>
      </w:r>
      <w:r w:rsidR="001438B2" w:rsidRPr="00876E9E">
        <w:rPr>
          <w:lang w:val="uk-UA"/>
        </w:rPr>
        <w:t>коп.)</w:t>
      </w:r>
      <w:r w:rsidRPr="00876E9E">
        <w:rPr>
          <w:lang w:val="uk-UA"/>
        </w:rPr>
        <w:t xml:space="preserve"> з урахуванням ПДВ.</w:t>
      </w:r>
    </w:p>
    <w:p w:rsidR="0036610F" w:rsidRDefault="0036610F" w:rsidP="00C27FF4">
      <w:pPr>
        <w:ind w:firstLine="567"/>
        <w:rPr>
          <w:lang w:val="uk-UA"/>
        </w:rPr>
      </w:pPr>
      <w:r w:rsidRPr="00876E9E">
        <w:rPr>
          <w:lang w:val="uk-UA"/>
        </w:rPr>
        <w:t>3. Управ</w:t>
      </w:r>
      <w:r w:rsidR="00643A7D" w:rsidRPr="00876E9E">
        <w:rPr>
          <w:lang w:val="uk-UA"/>
        </w:rPr>
        <w:t xml:space="preserve">лінню економічної політики </w:t>
      </w:r>
      <w:r w:rsidR="00C27FF4" w:rsidRPr="00876E9E">
        <w:rPr>
          <w:lang w:val="uk-UA"/>
        </w:rPr>
        <w:t>виконавчого комітету Нововолинської міської ради  (Тетяна Корнійчук</w:t>
      </w:r>
      <w:r w:rsidR="00C27FF4" w:rsidRPr="009E1F0F">
        <w:rPr>
          <w:lang w:val="uk-UA"/>
        </w:rPr>
        <w:t>):</w:t>
      </w: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Pr="009E1F0F" w:rsidRDefault="003644A3" w:rsidP="00C27FF4">
      <w:pPr>
        <w:ind w:firstLine="567"/>
        <w:rPr>
          <w:lang w:val="uk-UA"/>
        </w:rPr>
      </w:pPr>
    </w:p>
    <w:p w:rsidR="000E21AD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>3.1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О</w:t>
      </w:r>
      <w:r w:rsidRPr="009E1F0F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3644A3">
        <w:t>SPE001-UA-20230315-27460</w:t>
      </w:r>
      <w:r w:rsidR="003644A3"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="001438B2" w:rsidRPr="009E1F0F">
        <w:rPr>
          <w:lang w:val="uk-UA"/>
        </w:rPr>
        <w:t>.</w:t>
      </w:r>
    </w:p>
    <w:p w:rsidR="0036610F" w:rsidRPr="009E1F0F" w:rsidRDefault="0036610F" w:rsidP="00A63FC2">
      <w:pPr>
        <w:ind w:firstLine="567"/>
        <w:rPr>
          <w:lang w:val="uk-UA"/>
        </w:rPr>
      </w:pPr>
      <w:r w:rsidRPr="009E1F0F">
        <w:rPr>
          <w:lang w:val="uk-UA"/>
        </w:rPr>
        <w:t>3.2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З</w:t>
      </w:r>
      <w:r w:rsidRPr="009E1F0F">
        <w:rPr>
          <w:lang w:val="uk-UA"/>
        </w:rPr>
        <w:t xml:space="preserve">абезпечити укладення  договору купівлі-продажу </w:t>
      </w:r>
      <w:r w:rsidR="00A63FC2" w:rsidRPr="009E1F0F">
        <w:rPr>
          <w:lang w:val="uk-UA"/>
        </w:rPr>
        <w:t>об’єкта малої</w:t>
      </w:r>
      <w:r w:rsidR="00CF3FFC" w:rsidRPr="009E1F0F">
        <w:rPr>
          <w:lang w:val="uk-UA"/>
        </w:rPr>
        <w:t xml:space="preserve"> </w:t>
      </w:r>
      <w:r w:rsidR="00A63FC2" w:rsidRPr="009E1F0F">
        <w:rPr>
          <w:lang w:val="uk-UA"/>
        </w:rPr>
        <w:t xml:space="preserve">приватизації </w:t>
      </w:r>
      <w:r w:rsidR="003644A3" w:rsidRPr="00407D17">
        <w:rPr>
          <w:lang w:val="uk-UA"/>
        </w:rPr>
        <w:t>кабінет 6 площею 9,9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</w:t>
      </w:r>
      <w:proofErr w:type="spellStart"/>
      <w:r w:rsidR="003644A3" w:rsidRPr="00407D17">
        <w:rPr>
          <w:lang w:val="uk-UA"/>
        </w:rPr>
        <w:t>кладова</w:t>
      </w:r>
      <w:proofErr w:type="spellEnd"/>
      <w:r w:rsidR="003644A3" w:rsidRPr="00407D17">
        <w:rPr>
          <w:lang w:val="uk-UA"/>
        </w:rPr>
        <w:t xml:space="preserve"> 5 площею 0,7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4 площею 7,4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3 площею 16,3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1 площею 11,8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2 площею 5,3</w:t>
      </w:r>
      <w:r w:rsidR="003644A3">
        <w:rPr>
          <w:lang w:val="uk-UA"/>
        </w:rPr>
        <w:t> </w:t>
      </w:r>
      <w:r w:rsidR="003644A3" w:rsidRPr="00407D17">
        <w:rPr>
          <w:lang w:val="uk-UA"/>
        </w:rPr>
        <w:t>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всього 51,4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що становить 21/100 частки за адресою: вулиця Святого </w:t>
      </w:r>
      <w:r w:rsidR="003644A3">
        <w:rPr>
          <w:lang w:val="uk-UA"/>
        </w:rPr>
        <w:t>Володимира, 1,  м. Нововолинськ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протягом </w:t>
      </w:r>
      <w:r w:rsidR="0008447A" w:rsidRPr="009E1F0F">
        <w:rPr>
          <w:lang w:val="uk-UA"/>
        </w:rPr>
        <w:t>25</w:t>
      </w:r>
      <w:r w:rsidRPr="009E1F0F">
        <w:rPr>
          <w:lang w:val="uk-UA"/>
        </w:rPr>
        <w:t xml:space="preserve">-ти </w:t>
      </w:r>
      <w:r w:rsidR="000E035E" w:rsidRPr="009E1F0F">
        <w:rPr>
          <w:lang w:val="uk-UA"/>
        </w:rPr>
        <w:t>робочих</w:t>
      </w:r>
      <w:r w:rsidRPr="009E1F0F">
        <w:rPr>
          <w:lang w:val="uk-UA"/>
        </w:rPr>
        <w:t xml:space="preserve"> днів з дня наступного за днем формування протоколу про результати електронного аукціону </w:t>
      </w:r>
      <w:r w:rsidR="003644A3">
        <w:t>SPE001-UA-20230315-27460</w:t>
      </w:r>
      <w:r w:rsidR="003644A3"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="001F51D1"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>та опублікувати договір в електронній торговій системі.</w:t>
      </w:r>
    </w:p>
    <w:p w:rsidR="006E7174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9E1F0F">
        <w:rPr>
          <w:lang w:val="uk-UA"/>
        </w:rPr>
        <w:t xml:space="preserve">Миколу </w:t>
      </w:r>
      <w:proofErr w:type="spellStart"/>
      <w:r w:rsidR="00A63FC2" w:rsidRPr="009E1F0F">
        <w:rPr>
          <w:lang w:val="uk-UA"/>
        </w:rPr>
        <w:t>Пасевича</w:t>
      </w:r>
      <w:proofErr w:type="spellEnd"/>
      <w:r w:rsidR="00C27FF4" w:rsidRPr="009E1F0F">
        <w:rPr>
          <w:lang w:val="uk-UA"/>
        </w:rPr>
        <w:t>.</w:t>
      </w:r>
    </w:p>
    <w:p w:rsidR="006E7174" w:rsidRPr="009E1F0F" w:rsidRDefault="006E7174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712DD6" w:rsidRPr="009E1F0F" w:rsidRDefault="00712DD6" w:rsidP="00712DD6">
      <w:pPr>
        <w:rPr>
          <w:lang w:val="uk-UA" w:eastAsia="ru-RU"/>
        </w:rPr>
      </w:pPr>
      <w:r w:rsidRPr="009E1F0F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9E1F0F" w:rsidRDefault="00712DD6" w:rsidP="00712DD6">
      <w:pPr>
        <w:rPr>
          <w:lang w:val="uk-UA" w:eastAsia="ru-RU"/>
        </w:rPr>
      </w:pPr>
    </w:p>
    <w:p w:rsidR="00712DD6" w:rsidRPr="009E1F0F" w:rsidRDefault="00712DD6" w:rsidP="00712DD6">
      <w:pPr>
        <w:rPr>
          <w:lang w:val="uk-UA" w:eastAsia="ru-RU"/>
        </w:rPr>
      </w:pPr>
    </w:p>
    <w:p w:rsidR="00A63FC2" w:rsidRPr="009E1F0F" w:rsidRDefault="00A63FC2" w:rsidP="00712DD6">
      <w:pPr>
        <w:rPr>
          <w:lang w:val="uk-UA" w:eastAsia="ru-RU"/>
        </w:rPr>
      </w:pPr>
    </w:p>
    <w:p w:rsidR="00D47141" w:rsidRPr="009E1F0F" w:rsidRDefault="0012277D" w:rsidP="00CF3FFC">
      <w:pPr>
        <w:rPr>
          <w:lang w:val="uk-UA" w:eastAsia="uk-UA"/>
        </w:rPr>
      </w:pPr>
      <w:r w:rsidRPr="009E1F0F">
        <w:rPr>
          <w:sz w:val="24"/>
          <w:szCs w:val="24"/>
          <w:lang w:val="uk-UA" w:eastAsia="ru-RU"/>
        </w:rPr>
        <w:t>Тетяна Корнійчук</w:t>
      </w:r>
      <w:r w:rsidR="00712DD6" w:rsidRPr="009E1F0F">
        <w:rPr>
          <w:sz w:val="24"/>
          <w:szCs w:val="24"/>
          <w:lang w:val="uk-UA" w:eastAsia="ru-RU"/>
        </w:rPr>
        <w:t xml:space="preserve"> 30586</w:t>
      </w:r>
    </w:p>
    <w:sectPr w:rsidR="00D47141" w:rsidRPr="009E1F0F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5F95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334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CA3DF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6C72-8E4E-4E6B-8DE8-CF3DFCAA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31</cp:revision>
  <cp:lastPrinted>2023-03-30T07:17:00Z</cp:lastPrinted>
  <dcterms:created xsi:type="dcterms:W3CDTF">2023-03-27T06:36:00Z</dcterms:created>
  <dcterms:modified xsi:type="dcterms:W3CDTF">2023-04-04T13:20:00Z</dcterms:modified>
</cp:coreProperties>
</file>