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D50F" w14:textId="77777777"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 wp14:anchorId="71903C75" wp14:editId="456C4EB6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C76FF" w14:textId="77777777"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14:paraId="4B6DC03F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14:paraId="4C74FFC9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14:paraId="3F85A620" w14:textId="77777777"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14:paraId="0542E6E1" w14:textId="77777777" w:rsidR="00772A73" w:rsidRPr="00772A73" w:rsidRDefault="00772A73" w:rsidP="00343B3D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</w:p>
    <w:p w14:paraId="72A003A0" w14:textId="77777777" w:rsidR="0049545E" w:rsidRDefault="0049545E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7FB812AC" w14:textId="77777777" w:rsidR="00772A73" w:rsidRPr="0049545E" w:rsidRDefault="0049545E" w:rsidP="004521F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18</w:t>
      </w:r>
      <w:r w:rsidR="00CE175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E175B"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202</w:t>
      </w:r>
      <w:r w:rsidR="002316E3">
        <w:rPr>
          <w:rFonts w:ascii="Times New Roman" w:hAnsi="Times New Roman"/>
          <w:sz w:val="28"/>
          <w:szCs w:val="28"/>
        </w:rPr>
        <w:t>4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 w:rsidR="002316E3">
        <w:rPr>
          <w:rFonts w:ascii="Times New Roman" w:hAnsi="Times New Roman"/>
          <w:sz w:val="28"/>
          <w:szCs w:val="28"/>
        </w:rPr>
        <w:t xml:space="preserve">                          </w:t>
      </w:r>
      <w:r w:rsidR="00343B3D" w:rsidRPr="00343B3D">
        <w:rPr>
          <w:rFonts w:ascii="Times New Roman" w:hAnsi="Times New Roman"/>
          <w:sz w:val="28"/>
          <w:szCs w:val="28"/>
        </w:rPr>
        <w:t>№</w:t>
      </w:r>
      <w:r w:rsidRPr="0049545E">
        <w:rPr>
          <w:rFonts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  <w:lang w:val="en-US"/>
        </w:rPr>
        <w:t>35</w:t>
      </w:r>
    </w:p>
    <w:p w14:paraId="53B152EF" w14:textId="77777777" w:rsidR="005C6A32" w:rsidRDefault="005C6A32" w:rsidP="00446D38">
      <w:pPr>
        <w:rPr>
          <w:rFonts w:ascii="Times New Roman" w:hAnsi="Times New Roman"/>
          <w:sz w:val="28"/>
          <w:szCs w:val="28"/>
        </w:rPr>
      </w:pPr>
    </w:p>
    <w:p w14:paraId="54C77DCE" w14:textId="77777777" w:rsidR="00CE175B" w:rsidRPr="002316E3" w:rsidRDefault="00CE175B" w:rsidP="00446D38">
      <w:pPr>
        <w:rPr>
          <w:rFonts w:ascii="Times New Roman" w:hAnsi="Times New Roman"/>
          <w:sz w:val="28"/>
          <w:szCs w:val="28"/>
        </w:rPr>
      </w:pPr>
    </w:p>
    <w:p w14:paraId="04321FA8" w14:textId="77777777"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14:paraId="11F51F04" w14:textId="77777777"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14:paraId="03B38BA9" w14:textId="77777777"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A019682" w14:textId="77777777" w:rsidR="00371AAD" w:rsidRDefault="004521F6" w:rsidP="002316E3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 w:rsidR="00CF22C2">
        <w:rPr>
          <w:rFonts w:ascii="Times New Roman" w:hAnsi="Times New Roman"/>
          <w:sz w:val="28"/>
          <w:szCs w:val="28"/>
        </w:rPr>
        <w:t xml:space="preserve">істрів України від 20.03.2013 року </w:t>
      </w:r>
      <w:r>
        <w:rPr>
          <w:rFonts w:ascii="Times New Roman" w:hAnsi="Times New Roman"/>
          <w:sz w:val="28"/>
          <w:szCs w:val="28"/>
        </w:rPr>
        <w:t>№</w:t>
      </w:r>
      <w:r w:rsidR="002316E3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 xml:space="preserve">метою сприяння соціально-економічному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14:paraId="49F7B0F9" w14:textId="77777777"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14:paraId="3E4D1FB1" w14:textId="77777777"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14:paraId="2FC59DF9" w14:textId="77777777"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14:paraId="4B4A16AC" w14:textId="77777777" w:rsidR="004521F6" w:rsidRDefault="004521F6" w:rsidP="004521F6">
      <w:pPr>
        <w:pStyle w:val="af3"/>
        <w:numPr>
          <w:ilvl w:val="0"/>
          <w:numId w:val="2"/>
        </w:numPr>
        <w:tabs>
          <w:tab w:val="left" w:pos="1365"/>
        </w:tabs>
        <w:ind w:right="-5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Організувати у 202</w:t>
      </w:r>
      <w:r w:rsidR="00CE175B">
        <w:rPr>
          <w:rFonts w:ascii="Times New Roman" w:hAnsi="Times New Roman"/>
          <w:color w:val="181818"/>
          <w:sz w:val="28"/>
          <w:szCs w:val="28"/>
          <w:lang w:eastAsia="uk-UA"/>
        </w:rPr>
        <w:t>5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році проведення громадських робіт.</w:t>
      </w:r>
    </w:p>
    <w:p w14:paraId="7454ADAE" w14:textId="77777777" w:rsidR="004521F6" w:rsidRDefault="004521F6" w:rsidP="004521F6">
      <w:pPr>
        <w:pStyle w:val="af3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суспільно-корисну спрямованість та сприяють соціально-економ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14:paraId="6F97ED4F" w14:textId="77777777" w:rsidR="004521F6" w:rsidRDefault="004521F6" w:rsidP="004521F6">
      <w:pPr>
        <w:pStyle w:val="af3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</w:t>
      </w:r>
      <w:r w:rsidR="00D531A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релік підприємств, організацій та 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установ, де будуть проводитись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громадські роботи (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14:paraId="3277EEB4" w14:textId="77777777" w:rsidR="004521F6" w:rsidRDefault="004521F6" w:rsidP="004521F6">
      <w:pPr>
        <w:pStyle w:val="af3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 організації громадських робіт, до яких залучаються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14:paraId="3E0D44BC" w14:textId="77777777" w:rsidR="005E087C" w:rsidRDefault="004521F6" w:rsidP="005E087C">
      <w:pPr>
        <w:pStyle w:val="af3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 </w:t>
      </w:r>
      <w:r w:rsidR="002445FB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з 01.01.2025 року 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рішення виконавчого комітету Нововолинської міської р</w:t>
      </w:r>
      <w:r w:rsidR="00797721">
        <w:rPr>
          <w:rFonts w:ascii="Times New Roman" w:hAnsi="Times New Roman"/>
          <w:color w:val="181818"/>
          <w:sz w:val="28"/>
          <w:szCs w:val="28"/>
          <w:lang w:eastAsia="uk-UA"/>
        </w:rPr>
        <w:t>ади від 18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.0</w:t>
      </w:r>
      <w:r w:rsidR="00797721">
        <w:rPr>
          <w:rFonts w:ascii="Times New Roman" w:hAnsi="Times New Roman"/>
          <w:color w:val="181818"/>
          <w:sz w:val="28"/>
          <w:szCs w:val="28"/>
          <w:lang w:eastAsia="uk-UA"/>
        </w:rPr>
        <w:t>1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797721">
        <w:rPr>
          <w:rFonts w:ascii="Times New Roman" w:hAnsi="Times New Roman"/>
          <w:color w:val="181818"/>
          <w:sz w:val="28"/>
          <w:szCs w:val="28"/>
          <w:lang w:eastAsia="uk-UA"/>
        </w:rPr>
        <w:t>4 року № 46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ганізацію громадських робіт».</w:t>
      </w:r>
    </w:p>
    <w:p w14:paraId="1E12B5DE" w14:textId="77777777" w:rsidR="005E087C" w:rsidRPr="005E087C" w:rsidRDefault="005E087C" w:rsidP="005E087C">
      <w:pPr>
        <w:pStyle w:val="af3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</w:t>
      </w:r>
      <w:proofErr w:type="spellStart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14:paraId="4ED7C9C2" w14:textId="77777777"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14:paraId="4763F596" w14:textId="77777777" w:rsidR="001B6E03" w:rsidRDefault="001B6E0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60D15AB9" w14:textId="77777777" w:rsidR="002316E3" w:rsidRPr="001B6E03" w:rsidRDefault="002316E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5A92663D" w14:textId="77777777"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14:paraId="3D6915BE" w14:textId="77777777" w:rsidR="002316E3" w:rsidRPr="003C558C" w:rsidRDefault="002316E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14:paraId="0373DCDD" w14:textId="77777777" w:rsidR="00446D38" w:rsidRPr="006B3B76" w:rsidRDefault="00772A73" w:rsidP="00446D38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58469A">
        <w:rPr>
          <w:rFonts w:ascii="Times New Roman" w:hAnsi="Times New Roman"/>
          <w:sz w:val="24"/>
          <w:szCs w:val="24"/>
        </w:rPr>
        <w:t xml:space="preserve">Богдан </w:t>
      </w:r>
      <w:r w:rsidR="001B6E03" w:rsidRPr="0058469A">
        <w:rPr>
          <w:rFonts w:ascii="Times New Roman" w:hAnsi="Times New Roman"/>
          <w:sz w:val="24"/>
          <w:szCs w:val="24"/>
        </w:rPr>
        <w:t>Миронюк 32335</w:t>
      </w:r>
    </w:p>
    <w:tbl>
      <w:tblPr>
        <w:tblpPr w:leftFromText="180" w:rightFromText="180" w:vertAnchor="text" w:horzAnchor="margin" w:tblpY="63"/>
        <w:tblW w:w="0" w:type="auto"/>
        <w:tblLook w:val="01E0" w:firstRow="1" w:lastRow="1" w:firstColumn="1" w:lastColumn="1" w:noHBand="0" w:noVBand="0"/>
      </w:tblPr>
      <w:tblGrid>
        <w:gridCol w:w="5479"/>
        <w:gridCol w:w="4160"/>
      </w:tblGrid>
      <w:tr w:rsidR="002316E3" w:rsidRPr="005E087C" w14:paraId="4327068E" w14:textId="77777777" w:rsidTr="002316E3">
        <w:tc>
          <w:tcPr>
            <w:tcW w:w="5637" w:type="dxa"/>
          </w:tcPr>
          <w:p w14:paraId="0EECBEAA" w14:textId="77777777" w:rsidR="002316E3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                                  </w:t>
            </w:r>
          </w:p>
          <w:p w14:paraId="2B5B31F6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649878AA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485A0AD7" w14:textId="77777777" w:rsidR="002316E3" w:rsidRPr="005E087C" w:rsidRDefault="002316E3" w:rsidP="00231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15EC853" w14:textId="77777777" w:rsidR="002316E3" w:rsidRPr="005E087C" w:rsidRDefault="002316E3" w:rsidP="002316E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6C37F968" w14:textId="77777777" w:rsidR="002316E3" w:rsidRDefault="002316E3" w:rsidP="002316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14:paraId="3A680225" w14:textId="77777777" w:rsidR="002316E3" w:rsidRPr="005E087C" w:rsidRDefault="0049545E" w:rsidP="002316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="00CE175B">
              <w:rPr>
                <w:rFonts w:ascii="Times New Roman" w:hAnsi="Times New Roman"/>
                <w:sz w:val="28"/>
                <w:szCs w:val="28"/>
              </w:rPr>
              <w:t>.12</w:t>
            </w:r>
            <w:r w:rsidR="002316E3">
              <w:rPr>
                <w:rFonts w:ascii="Times New Roman" w:hAnsi="Times New Roman"/>
                <w:sz w:val="28"/>
                <w:szCs w:val="28"/>
              </w:rPr>
              <w:t>.</w:t>
            </w:r>
            <w:r w:rsidR="00AD753A">
              <w:rPr>
                <w:rFonts w:ascii="Times New Roman" w:hAnsi="Times New Roman"/>
                <w:sz w:val="28"/>
                <w:szCs w:val="28"/>
              </w:rPr>
              <w:t>2024 року</w:t>
            </w:r>
            <w:r w:rsidR="002316E3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1135</w:t>
            </w:r>
            <w:r w:rsidR="002316E3"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B334981" w14:textId="77777777" w:rsidR="002316E3" w:rsidRPr="00AD753A" w:rsidRDefault="002316E3" w:rsidP="002316E3">
      <w:pPr>
        <w:jc w:val="both"/>
        <w:rPr>
          <w:rFonts w:ascii="Times New Roman" w:hAnsi="Times New Roman"/>
          <w:sz w:val="28"/>
          <w:szCs w:val="28"/>
        </w:rPr>
      </w:pPr>
    </w:p>
    <w:p w14:paraId="0997C47D" w14:textId="77777777" w:rsidR="00AD753A" w:rsidRPr="00AD753A" w:rsidRDefault="00AD753A" w:rsidP="002316E3">
      <w:pPr>
        <w:jc w:val="both"/>
        <w:rPr>
          <w:rFonts w:ascii="Times New Roman" w:hAnsi="Times New Roman"/>
          <w:sz w:val="28"/>
          <w:szCs w:val="28"/>
        </w:rPr>
      </w:pPr>
    </w:p>
    <w:p w14:paraId="1E59B519" w14:textId="77777777" w:rsidR="005E087C" w:rsidRPr="00AD753A" w:rsidRDefault="00AD753A" w:rsidP="00AD753A">
      <w:pPr>
        <w:jc w:val="center"/>
        <w:rPr>
          <w:rFonts w:ascii="Times New Roman" w:hAnsi="Times New Roman"/>
          <w:b/>
          <w:sz w:val="24"/>
          <w:szCs w:val="24"/>
        </w:rPr>
      </w:pPr>
      <w:r w:rsidRPr="00AD753A">
        <w:rPr>
          <w:rFonts w:ascii="Times New Roman" w:hAnsi="Times New Roman"/>
          <w:b/>
          <w:sz w:val="28"/>
          <w:szCs w:val="28"/>
        </w:rPr>
        <w:t>ПЕРЕЛІК</w:t>
      </w:r>
    </w:p>
    <w:p w14:paraId="728530B5" w14:textId="77777777" w:rsidR="005E087C" w:rsidRPr="00AD753A" w:rsidRDefault="005E087C" w:rsidP="00AD753A">
      <w:pPr>
        <w:jc w:val="center"/>
        <w:rPr>
          <w:rFonts w:ascii="Times New Roman" w:hAnsi="Times New Roman"/>
          <w:b/>
          <w:sz w:val="28"/>
          <w:szCs w:val="28"/>
        </w:rPr>
      </w:pPr>
      <w:r w:rsidRPr="00AD753A">
        <w:rPr>
          <w:rFonts w:ascii="Times New Roman" w:hAnsi="Times New Roman"/>
          <w:b/>
          <w:sz w:val="28"/>
          <w:szCs w:val="28"/>
        </w:rPr>
        <w:t xml:space="preserve">громадських робіт, які мають суспільно-корисну спрямованість та сприяють соціально-економічному розвитку </w:t>
      </w:r>
      <w:r w:rsidR="00446D38">
        <w:rPr>
          <w:rFonts w:ascii="Times New Roman" w:hAnsi="Times New Roman"/>
          <w:b/>
          <w:sz w:val="28"/>
          <w:szCs w:val="28"/>
        </w:rPr>
        <w:t xml:space="preserve">Нововолинської міської територіальної </w:t>
      </w:r>
      <w:r w:rsidR="00620F22" w:rsidRPr="00AD753A">
        <w:rPr>
          <w:rFonts w:ascii="Times New Roman" w:hAnsi="Times New Roman"/>
          <w:b/>
          <w:sz w:val="28"/>
          <w:szCs w:val="28"/>
        </w:rPr>
        <w:t>громади</w:t>
      </w:r>
    </w:p>
    <w:p w14:paraId="7AAA8B88" w14:textId="77777777"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B7E34D" w14:textId="77777777" w:rsidR="005E087C" w:rsidRPr="005E087C" w:rsidRDefault="005E087C" w:rsidP="00586FA2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</w:t>
      </w:r>
      <w:r w:rsidR="00A03F40">
        <w:rPr>
          <w:rFonts w:ascii="Times New Roman" w:hAnsi="Times New Roman"/>
          <w:sz w:val="28"/>
          <w:szCs w:val="28"/>
        </w:rPr>
        <w:t>помешкань, огорожі та прибирання</w:t>
      </w:r>
      <w:r w:rsidRPr="005E087C">
        <w:rPr>
          <w:rFonts w:ascii="Times New Roman" w:hAnsi="Times New Roman"/>
          <w:sz w:val="28"/>
          <w:szCs w:val="28"/>
        </w:rPr>
        <w:t xml:space="preserve"> прибудинкових територій одиноких осіб похилого віку та </w:t>
      </w:r>
      <w:r w:rsidR="00797721">
        <w:rPr>
          <w:rFonts w:ascii="Times New Roman" w:hAnsi="Times New Roman"/>
          <w:sz w:val="28"/>
          <w:szCs w:val="28"/>
        </w:rPr>
        <w:t>осіб з інвалідністю</w:t>
      </w:r>
      <w:r w:rsidRPr="005E087C">
        <w:rPr>
          <w:rFonts w:ascii="Times New Roman" w:hAnsi="Times New Roman"/>
          <w:sz w:val="28"/>
          <w:szCs w:val="28"/>
        </w:rPr>
        <w:t>.</w:t>
      </w:r>
    </w:p>
    <w:p w14:paraId="58980DC3" w14:textId="77777777"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="00A03F40">
        <w:rPr>
          <w:rFonts w:ascii="Times New Roman" w:hAnsi="Times New Roman"/>
          <w:sz w:val="28"/>
          <w:szCs w:val="28"/>
        </w:rPr>
        <w:t xml:space="preserve"> відновлення</w:t>
      </w:r>
      <w:r w:rsidRPr="005E087C">
        <w:rPr>
          <w:rFonts w:ascii="Times New Roman" w:hAnsi="Times New Roman"/>
          <w:sz w:val="28"/>
          <w:szCs w:val="28"/>
        </w:rPr>
        <w:t xml:space="preserve"> бібліотечного фонду</w:t>
      </w:r>
      <w:r w:rsidR="00A03F40">
        <w:rPr>
          <w:rFonts w:ascii="Times New Roman" w:hAnsi="Times New Roman"/>
          <w:sz w:val="28"/>
          <w:szCs w:val="28"/>
        </w:rPr>
        <w:t xml:space="preserve"> в бібліотеках та  впорядкування</w:t>
      </w:r>
      <w:r w:rsidRPr="005E087C">
        <w:rPr>
          <w:rFonts w:ascii="Times New Roman" w:hAnsi="Times New Roman"/>
          <w:sz w:val="28"/>
          <w:szCs w:val="28"/>
        </w:rPr>
        <w:t xml:space="preserve"> документації в архівах.</w:t>
      </w:r>
    </w:p>
    <w:p w14:paraId="5C54D75E" w14:textId="77777777"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14:paraId="3DD70FB5" w14:textId="77777777" w:rsidR="005E087C" w:rsidRPr="005E087C" w:rsidRDefault="00797721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Підсобні роботи по ремонту</w:t>
      </w:r>
      <w:r w:rsidR="005E087C" w:rsidRPr="005E087C">
        <w:rPr>
          <w:rFonts w:ascii="Times New Roman" w:hAnsi="Times New Roman"/>
          <w:sz w:val="28"/>
          <w:szCs w:val="28"/>
        </w:rPr>
        <w:t xml:space="preserve">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14:paraId="7E82756E" w14:textId="77777777" w:rsidR="005E087C" w:rsidRPr="005E087C" w:rsidRDefault="00797721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Догляд за особами з інвалідністю</w:t>
      </w:r>
      <w:r w:rsidR="005E087C" w:rsidRPr="005E087C">
        <w:rPr>
          <w:rFonts w:ascii="Times New Roman" w:hAnsi="Times New Roman"/>
          <w:sz w:val="28"/>
          <w:szCs w:val="28"/>
        </w:rPr>
        <w:t xml:space="preserve"> та особами похилого віку. </w:t>
      </w:r>
    </w:p>
    <w:p w14:paraId="6DE005A1" w14:textId="77777777"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Догляд за хворими в закладах охорони здоров’я та в медико-реабілітаційному центрі.</w:t>
      </w:r>
    </w:p>
    <w:p w14:paraId="4644D751" w14:textId="77777777"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із інвалідністю по зору.</w:t>
      </w:r>
    </w:p>
    <w:p w14:paraId="5A051292" w14:textId="77777777" w:rsidR="005E087C" w:rsidRPr="005E087C" w:rsidRDefault="000A07D1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Прибирання, </w:t>
      </w:r>
      <w:r w:rsidR="005E087C" w:rsidRPr="005E087C">
        <w:rPr>
          <w:rFonts w:ascii="Times New Roman" w:hAnsi="Times New Roman"/>
          <w:sz w:val="28"/>
          <w:szCs w:val="28"/>
        </w:rPr>
        <w:t>благоустрій територій та приміщень дошкільних закладів та шкіл.</w:t>
      </w:r>
    </w:p>
    <w:p w14:paraId="0FA64435" w14:textId="77777777" w:rsidR="005E087C" w:rsidRPr="005E087C" w:rsidRDefault="005E087C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0A07D1">
        <w:rPr>
          <w:rFonts w:ascii="Times New Roman" w:hAnsi="Times New Roman"/>
          <w:sz w:val="28"/>
          <w:szCs w:val="28"/>
        </w:rPr>
        <w:t xml:space="preserve">Нововолинської міської територіальної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14:paraId="78935E92" w14:textId="77777777" w:rsidR="00A03F40" w:rsidRDefault="00220B88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>Розповсю</w:t>
      </w:r>
      <w:r w:rsidR="00A03F40">
        <w:rPr>
          <w:rFonts w:ascii="Times New Roman" w:hAnsi="Times New Roman"/>
          <w:sz w:val="28"/>
          <w:szCs w:val="28"/>
        </w:rPr>
        <w:t>дження інформаційних матеріалів (без надання роз</w:t>
      </w:r>
      <w:r w:rsidR="00D32F29" w:rsidRPr="00D32F29">
        <w:rPr>
          <w:rFonts w:ascii="Times New Roman" w:hAnsi="Times New Roman"/>
          <w:sz w:val="28"/>
          <w:szCs w:val="28"/>
        </w:rPr>
        <w:t>’</w:t>
      </w:r>
      <w:r w:rsidR="00D32F29">
        <w:rPr>
          <w:rFonts w:ascii="Times New Roman" w:hAnsi="Times New Roman"/>
          <w:sz w:val="28"/>
          <w:szCs w:val="28"/>
        </w:rPr>
        <w:t>яснень щодо ос</w:t>
      </w:r>
      <w:r w:rsidR="000A07D1">
        <w:rPr>
          <w:rFonts w:ascii="Times New Roman" w:hAnsi="Times New Roman"/>
          <w:sz w:val="28"/>
          <w:szCs w:val="28"/>
        </w:rPr>
        <w:t xml:space="preserve">обливостей призначення соціальних виплат </w:t>
      </w:r>
      <w:r w:rsidR="00D32F29">
        <w:rPr>
          <w:rFonts w:ascii="Times New Roman" w:hAnsi="Times New Roman"/>
          <w:sz w:val="28"/>
          <w:szCs w:val="28"/>
        </w:rPr>
        <w:t>конкретній особі або виконання інших функцій щодо визначе</w:t>
      </w:r>
      <w:r w:rsidR="000A07D1">
        <w:rPr>
          <w:rFonts w:ascii="Times New Roman" w:hAnsi="Times New Roman"/>
          <w:sz w:val="28"/>
          <w:szCs w:val="28"/>
        </w:rPr>
        <w:t xml:space="preserve">ння права на отримання соціальних виплат </w:t>
      </w:r>
      <w:r w:rsidR="00D32F29">
        <w:rPr>
          <w:rFonts w:ascii="Times New Roman" w:hAnsi="Times New Roman"/>
          <w:sz w:val="28"/>
          <w:szCs w:val="28"/>
        </w:rPr>
        <w:t>та її розміру).</w:t>
      </w:r>
    </w:p>
    <w:p w14:paraId="48A00585" w14:textId="77777777" w:rsidR="005E087C" w:rsidRPr="00220B88" w:rsidRDefault="00D32F29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Технічна обробка та </w:t>
      </w:r>
      <w:r w:rsidR="005E087C" w:rsidRPr="00220B88">
        <w:rPr>
          <w:rFonts w:ascii="Times New Roman" w:hAnsi="Times New Roman"/>
          <w:sz w:val="28"/>
          <w:szCs w:val="28"/>
        </w:rPr>
        <w:t>кур’єрська доставка інформаційних матеріалів.</w:t>
      </w:r>
    </w:p>
    <w:p w14:paraId="3E008A2C" w14:textId="77777777" w:rsidR="005E087C" w:rsidRPr="005E087C" w:rsidRDefault="00AD753A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14:paraId="35C17F12" w14:textId="77777777" w:rsidR="005E087C" w:rsidRPr="005E087C" w:rsidRDefault="00AD753A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 xml:space="preserve">Допомога учасникам </w:t>
      </w:r>
      <w:r w:rsidR="000A07D1">
        <w:rPr>
          <w:rFonts w:ascii="Times New Roman" w:hAnsi="Times New Roman"/>
          <w:sz w:val="28"/>
          <w:szCs w:val="28"/>
        </w:rPr>
        <w:t xml:space="preserve">бойових дій та особам з інвалідністю внаслідок війни та їх </w:t>
      </w:r>
      <w:r w:rsidR="005E087C" w:rsidRPr="005E087C">
        <w:rPr>
          <w:rFonts w:ascii="Times New Roman" w:hAnsi="Times New Roman"/>
          <w:sz w:val="28"/>
          <w:szCs w:val="28"/>
        </w:rPr>
        <w:t>сім’ям</w:t>
      </w:r>
      <w:r w:rsidR="000A07D1">
        <w:rPr>
          <w:rFonts w:ascii="Times New Roman" w:hAnsi="Times New Roman"/>
          <w:sz w:val="28"/>
          <w:szCs w:val="28"/>
        </w:rPr>
        <w:t>.</w:t>
      </w:r>
    </w:p>
    <w:p w14:paraId="5B349B25" w14:textId="77777777" w:rsidR="005E087C" w:rsidRPr="005E087C" w:rsidRDefault="00AD753A" w:rsidP="00586F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</w:t>
      </w:r>
      <w:r w:rsidR="000A07D1">
        <w:rPr>
          <w:rFonts w:ascii="Times New Roman" w:hAnsi="Times New Roman"/>
          <w:sz w:val="28"/>
          <w:szCs w:val="28"/>
        </w:rPr>
        <w:t xml:space="preserve">Нововолинської міської територіальної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14:paraId="0C30D0D5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14:paraId="47C82E8E" w14:textId="77777777" w:rsidR="00AD753A" w:rsidRPr="005E087C" w:rsidRDefault="00AD753A" w:rsidP="005E087C">
      <w:pPr>
        <w:jc w:val="both"/>
        <w:rPr>
          <w:rFonts w:ascii="Times New Roman" w:hAnsi="Times New Roman"/>
          <w:sz w:val="28"/>
          <w:szCs w:val="28"/>
        </w:rPr>
      </w:pPr>
    </w:p>
    <w:p w14:paraId="65AED9BF" w14:textId="77777777" w:rsidR="005E087C" w:rsidRDefault="007D6527" w:rsidP="005E087C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Богдан Миронюк 32335</w:t>
      </w:r>
    </w:p>
    <w:p w14:paraId="7FE45E42" w14:textId="77777777"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14:paraId="7700FD10" w14:textId="77777777"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14:paraId="7BF94F03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26591E34" w14:textId="77777777"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14:paraId="43E86AF6" w14:textId="77777777"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14:paraId="465C3071" w14:textId="77777777" w:rsidR="006B3B76" w:rsidRPr="005E087C" w:rsidRDefault="006B3B76" w:rsidP="00446D3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2"/>
        <w:gridCol w:w="4487"/>
      </w:tblGrid>
      <w:tr w:rsidR="005E087C" w:rsidRPr="005E087C" w14:paraId="61CA8207" w14:textId="77777777" w:rsidTr="0018406D">
        <w:tc>
          <w:tcPr>
            <w:tcW w:w="5301" w:type="dxa"/>
          </w:tcPr>
          <w:p w14:paraId="59BB270E" w14:textId="77777777" w:rsid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D63347" w14:textId="77777777" w:rsidR="00D274DD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A19E9" w14:textId="77777777" w:rsidR="00D274DD" w:rsidRPr="005E087C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14:paraId="5E40E7DE" w14:textId="77777777" w:rsidR="005E087C" w:rsidRP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14:paraId="7B0C22E3" w14:textId="77777777" w:rsidR="007C49A9" w:rsidRDefault="005E087C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14:paraId="1BA3463E" w14:textId="77777777" w:rsidR="005E087C" w:rsidRPr="007C49A9" w:rsidRDefault="0049545E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="00CE175B">
              <w:rPr>
                <w:rFonts w:ascii="Times New Roman" w:hAnsi="Times New Roman"/>
                <w:sz w:val="28"/>
                <w:szCs w:val="28"/>
              </w:rPr>
              <w:t>.12</w:t>
            </w:r>
            <w:r w:rsidR="00F03523">
              <w:rPr>
                <w:rFonts w:ascii="Times New Roman" w:hAnsi="Times New Roman"/>
                <w:sz w:val="28"/>
                <w:szCs w:val="28"/>
              </w:rPr>
              <w:t>.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>202</w:t>
            </w:r>
            <w:r w:rsidR="00D531A6">
              <w:rPr>
                <w:rFonts w:ascii="Times New Roman" w:hAnsi="Times New Roman"/>
                <w:sz w:val="28"/>
                <w:szCs w:val="28"/>
              </w:rPr>
              <w:t>4 року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1135</w:t>
            </w:r>
            <w:r w:rsidR="00D5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0EB27A7" w14:textId="77777777" w:rsidR="00B8584B" w:rsidRDefault="00B8584B" w:rsidP="00D531A6">
      <w:pPr>
        <w:rPr>
          <w:rFonts w:ascii="Times New Roman" w:hAnsi="Times New Roman"/>
          <w:sz w:val="28"/>
          <w:szCs w:val="24"/>
        </w:rPr>
      </w:pPr>
    </w:p>
    <w:p w14:paraId="485CF4BB" w14:textId="77777777" w:rsidR="00D531A6" w:rsidRDefault="00D531A6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sz w:val="28"/>
          <w:szCs w:val="28"/>
        </w:rPr>
        <w:t>ПЕРЕЛІК</w:t>
      </w:r>
    </w:p>
    <w:p w14:paraId="31257337" w14:textId="77777777" w:rsidR="002F6AC2" w:rsidRPr="00D531A6" w:rsidRDefault="005E087C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 xml:space="preserve">підприємств, організацій та установ, </w:t>
      </w:r>
      <w:r w:rsidR="002F6AC2" w:rsidRPr="00D531A6">
        <w:rPr>
          <w:rFonts w:ascii="Times New Roman" w:hAnsi="Times New Roman"/>
          <w:b/>
          <w:bCs/>
          <w:sz w:val="28"/>
          <w:szCs w:val="24"/>
        </w:rPr>
        <w:t>де будуть проводитись</w:t>
      </w:r>
    </w:p>
    <w:p w14:paraId="04C1D130" w14:textId="77777777"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>громадські роботи</w:t>
      </w:r>
    </w:p>
    <w:p w14:paraId="1A82C780" w14:textId="77777777"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6"/>
      </w:tblGrid>
      <w:tr w:rsidR="005E087C" w:rsidRPr="005E087C" w14:paraId="402898FC" w14:textId="77777777" w:rsidTr="00B8584B">
        <w:trPr>
          <w:trHeight w:val="571"/>
        </w:trPr>
        <w:tc>
          <w:tcPr>
            <w:tcW w:w="813" w:type="dxa"/>
          </w:tcPr>
          <w:p w14:paraId="262C41A8" w14:textId="77777777"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  <w:vAlign w:val="center"/>
          </w:tcPr>
          <w:p w14:paraId="0ADFA0CD" w14:textId="77777777" w:rsidR="005E087C" w:rsidRPr="005E087C" w:rsidRDefault="005E087C" w:rsidP="00D53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D531A6" w:rsidRPr="005E087C" w14:paraId="3F7552B4" w14:textId="77777777" w:rsidTr="005E087C">
        <w:tc>
          <w:tcPr>
            <w:tcW w:w="813" w:type="dxa"/>
          </w:tcPr>
          <w:p w14:paraId="7081E472" w14:textId="77777777" w:rsidR="00D531A6" w:rsidRPr="005E087C" w:rsidRDefault="00D531A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225CEA4" w14:textId="77777777" w:rsidR="00D531A6" w:rsidRDefault="00D531A6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5E087C" w:rsidRPr="005E087C" w14:paraId="66240E0D" w14:textId="77777777" w:rsidTr="005E087C">
        <w:tc>
          <w:tcPr>
            <w:tcW w:w="813" w:type="dxa"/>
          </w:tcPr>
          <w:p w14:paraId="12F2972A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F9DDC94" w14:textId="77777777" w:rsidR="005E087C" w:rsidRPr="005E087C" w:rsidRDefault="002F6AC2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14:paraId="042DAD35" w14:textId="77777777" w:rsidTr="005E087C">
        <w:tc>
          <w:tcPr>
            <w:tcW w:w="813" w:type="dxa"/>
          </w:tcPr>
          <w:p w14:paraId="103C0555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9A543FA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="00D775BA">
              <w:rPr>
                <w:rFonts w:ascii="Times New Roman" w:hAnsi="Times New Roman"/>
                <w:sz w:val="28"/>
                <w:szCs w:val="28"/>
              </w:rPr>
              <w:t xml:space="preserve"> соціальної та ветеранської політики виконавчого комітету Нововолинської міської ради</w:t>
            </w:r>
          </w:p>
        </w:tc>
      </w:tr>
      <w:tr w:rsidR="005E087C" w:rsidRPr="005E087C" w14:paraId="2667B8E8" w14:textId="77777777" w:rsidTr="005E087C">
        <w:tc>
          <w:tcPr>
            <w:tcW w:w="813" w:type="dxa"/>
          </w:tcPr>
          <w:p w14:paraId="675A867F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16E6917A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="00D775BA">
              <w:rPr>
                <w:rFonts w:ascii="Times New Roman" w:hAnsi="Times New Roman"/>
                <w:sz w:val="28"/>
                <w:szCs w:val="28"/>
              </w:rPr>
              <w:t xml:space="preserve"> Нововолинської міської ради</w:t>
            </w:r>
          </w:p>
        </w:tc>
      </w:tr>
      <w:tr w:rsidR="005E087C" w:rsidRPr="005E087C" w14:paraId="074E432F" w14:textId="77777777" w:rsidTr="005E087C">
        <w:tc>
          <w:tcPr>
            <w:tcW w:w="813" w:type="dxa"/>
          </w:tcPr>
          <w:p w14:paraId="742D6FF9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E2D9F8B" w14:textId="77777777" w:rsidR="005E087C" w:rsidRPr="005E087C" w:rsidRDefault="002F6AC2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087C" w:rsidRPr="005E087C" w14:paraId="4581A560" w14:textId="77777777" w:rsidTr="005E087C">
        <w:tc>
          <w:tcPr>
            <w:tcW w:w="813" w:type="dxa"/>
          </w:tcPr>
          <w:p w14:paraId="60741194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FD33ABF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14:paraId="5E519A7F" w14:textId="77777777" w:rsidTr="005E087C">
        <w:tc>
          <w:tcPr>
            <w:tcW w:w="813" w:type="dxa"/>
          </w:tcPr>
          <w:p w14:paraId="19B2349C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4990B41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управління комунального господарства</w:t>
            </w:r>
          </w:p>
        </w:tc>
      </w:tr>
      <w:tr w:rsidR="005E087C" w:rsidRPr="005E087C" w14:paraId="0F04B6E5" w14:textId="77777777" w:rsidTr="005E087C">
        <w:tc>
          <w:tcPr>
            <w:tcW w:w="813" w:type="dxa"/>
          </w:tcPr>
          <w:p w14:paraId="7BA0EAD3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75DA80C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>Нововолинський заклад дошкільної освіти № 1</w:t>
            </w:r>
          </w:p>
        </w:tc>
      </w:tr>
      <w:tr w:rsidR="005E087C" w:rsidRPr="005E087C" w14:paraId="3FF9D21E" w14:textId="77777777" w:rsidTr="005E087C">
        <w:tc>
          <w:tcPr>
            <w:tcW w:w="813" w:type="dxa"/>
          </w:tcPr>
          <w:p w14:paraId="42E91D33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411F53D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E087C" w:rsidRPr="005E087C" w14:paraId="5AB78D4B" w14:textId="77777777" w:rsidTr="005E087C">
        <w:tc>
          <w:tcPr>
            <w:tcW w:w="813" w:type="dxa"/>
          </w:tcPr>
          <w:p w14:paraId="6DFEA223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C9EFF5D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E087C" w:rsidRPr="005E087C" w14:paraId="0E77F322" w14:textId="77777777" w:rsidTr="005E087C">
        <w:tc>
          <w:tcPr>
            <w:tcW w:w="813" w:type="dxa"/>
          </w:tcPr>
          <w:p w14:paraId="4EB44F69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6574ED3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E087C" w:rsidRPr="005E087C" w14:paraId="1E75E737" w14:textId="77777777" w:rsidTr="005E087C">
        <w:tc>
          <w:tcPr>
            <w:tcW w:w="813" w:type="dxa"/>
          </w:tcPr>
          <w:p w14:paraId="2AB72A35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FDAF856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E087C" w:rsidRPr="005E087C" w14:paraId="37659E15" w14:textId="77777777" w:rsidTr="005E087C">
        <w:tc>
          <w:tcPr>
            <w:tcW w:w="813" w:type="dxa"/>
          </w:tcPr>
          <w:p w14:paraId="2C33F901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0E474E7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E087C" w:rsidRPr="005E087C" w14:paraId="2BFC8CAD" w14:textId="77777777" w:rsidTr="005E087C">
        <w:tc>
          <w:tcPr>
            <w:tcW w:w="813" w:type="dxa"/>
          </w:tcPr>
          <w:p w14:paraId="506E4F23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2DEE4CE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E087C" w:rsidRPr="005E087C" w14:paraId="0E9A22FB" w14:textId="77777777" w:rsidTr="005E087C">
        <w:tc>
          <w:tcPr>
            <w:tcW w:w="813" w:type="dxa"/>
          </w:tcPr>
          <w:p w14:paraId="12AD9A86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290DB9B5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87C" w:rsidRPr="005E087C" w14:paraId="1BAA5525" w14:textId="77777777" w:rsidTr="005E087C">
        <w:tc>
          <w:tcPr>
            <w:tcW w:w="813" w:type="dxa"/>
          </w:tcPr>
          <w:p w14:paraId="4A3CC2F0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180F3D2B" w14:textId="77777777" w:rsidR="005E087C" w:rsidRPr="005E087C" w:rsidRDefault="00D775BA" w:rsidP="00586FA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5BA">
              <w:rPr>
                <w:rFonts w:ascii="Times New Roman" w:hAnsi="Times New Roman"/>
                <w:sz w:val="28"/>
                <w:szCs w:val="28"/>
              </w:rPr>
              <w:t xml:space="preserve">Нововолинський заклад дошкільної освіти 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E087C" w:rsidRPr="005E087C" w14:paraId="2E24BD3A" w14:textId="77777777" w:rsidTr="005E087C">
        <w:tc>
          <w:tcPr>
            <w:tcW w:w="813" w:type="dxa"/>
          </w:tcPr>
          <w:p w14:paraId="70911A98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9B6353B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</w:t>
            </w:r>
            <w:r w:rsidR="00D775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E087C" w:rsidRPr="005E087C" w14:paraId="72D0D768" w14:textId="77777777" w:rsidTr="005E087C">
        <w:tc>
          <w:tcPr>
            <w:tcW w:w="813" w:type="dxa"/>
          </w:tcPr>
          <w:p w14:paraId="527C14AA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D31993E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2 </w:t>
            </w:r>
          </w:p>
        </w:tc>
      </w:tr>
      <w:tr w:rsidR="005E087C" w:rsidRPr="005E087C" w14:paraId="73450398" w14:textId="77777777" w:rsidTr="005E087C">
        <w:tc>
          <w:tcPr>
            <w:tcW w:w="813" w:type="dxa"/>
          </w:tcPr>
          <w:p w14:paraId="50E4A299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6E3E9E1F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3</w:t>
            </w:r>
          </w:p>
        </w:tc>
      </w:tr>
      <w:tr w:rsidR="005E087C" w:rsidRPr="005E087C" w14:paraId="10D33B4A" w14:textId="77777777" w:rsidTr="005E087C">
        <w:tc>
          <w:tcPr>
            <w:tcW w:w="813" w:type="dxa"/>
          </w:tcPr>
          <w:p w14:paraId="39A7D3A2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66EB99A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4 </w:t>
            </w:r>
          </w:p>
        </w:tc>
      </w:tr>
      <w:tr w:rsidR="005E087C" w:rsidRPr="005E087C" w14:paraId="482C379D" w14:textId="77777777" w:rsidTr="005E087C">
        <w:tc>
          <w:tcPr>
            <w:tcW w:w="813" w:type="dxa"/>
          </w:tcPr>
          <w:p w14:paraId="1296408E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293743AE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5 </w:t>
            </w:r>
          </w:p>
        </w:tc>
      </w:tr>
      <w:tr w:rsidR="005E087C" w:rsidRPr="005E087C" w14:paraId="636FB631" w14:textId="77777777" w:rsidTr="005E087C">
        <w:tc>
          <w:tcPr>
            <w:tcW w:w="813" w:type="dxa"/>
          </w:tcPr>
          <w:p w14:paraId="635E4DDC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3DDEA3B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6 </w:t>
            </w:r>
          </w:p>
        </w:tc>
      </w:tr>
      <w:tr w:rsidR="005E087C" w:rsidRPr="005E087C" w14:paraId="16BCA3E1" w14:textId="77777777" w:rsidTr="005E087C">
        <w:tc>
          <w:tcPr>
            <w:tcW w:w="813" w:type="dxa"/>
          </w:tcPr>
          <w:p w14:paraId="4FAD710F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4BD71E92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7 </w:t>
            </w:r>
          </w:p>
        </w:tc>
      </w:tr>
      <w:tr w:rsidR="005E087C" w:rsidRPr="005E087C" w14:paraId="4EEBB01B" w14:textId="77777777" w:rsidTr="005E087C">
        <w:tc>
          <w:tcPr>
            <w:tcW w:w="813" w:type="dxa"/>
          </w:tcPr>
          <w:p w14:paraId="5DE7A43C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1A94862A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8 </w:t>
            </w:r>
          </w:p>
        </w:tc>
      </w:tr>
      <w:tr w:rsidR="005E087C" w:rsidRPr="005E087C" w14:paraId="43189466" w14:textId="77777777" w:rsidTr="005E087C">
        <w:tc>
          <w:tcPr>
            <w:tcW w:w="813" w:type="dxa"/>
          </w:tcPr>
          <w:p w14:paraId="42CFD426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3A0A9590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Нововолинський ліцей № 9 </w:t>
            </w:r>
          </w:p>
        </w:tc>
      </w:tr>
      <w:tr w:rsidR="005E087C" w:rsidRPr="005E087C" w14:paraId="0D816D8F" w14:textId="77777777" w:rsidTr="005E087C">
        <w:tc>
          <w:tcPr>
            <w:tcW w:w="813" w:type="dxa"/>
          </w:tcPr>
          <w:p w14:paraId="2101D3CA" w14:textId="77777777" w:rsidR="005E087C" w:rsidRPr="005E087C" w:rsidRDefault="005E087C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5E26B1D7" w14:textId="77777777" w:rsidR="005E087C" w:rsidRPr="005E087C" w:rsidRDefault="005E087C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централізована бібліотечна система</w:t>
            </w:r>
          </w:p>
        </w:tc>
      </w:tr>
      <w:tr w:rsidR="00345ACB" w:rsidRPr="005E087C" w14:paraId="48783DDE" w14:textId="77777777" w:rsidTr="005E087C">
        <w:tc>
          <w:tcPr>
            <w:tcW w:w="813" w:type="dxa"/>
          </w:tcPr>
          <w:p w14:paraId="3954C25E" w14:textId="77777777" w:rsidR="00345ACB" w:rsidRPr="005E087C" w:rsidRDefault="00345ACB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3B16B91" w14:textId="77777777" w:rsidR="00345ACB" w:rsidRPr="005E087C" w:rsidRDefault="009A5D4D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міський палац культури</w:t>
            </w:r>
          </w:p>
        </w:tc>
      </w:tr>
      <w:tr w:rsidR="00411226" w:rsidRPr="005E087C" w14:paraId="07224C00" w14:textId="77777777" w:rsidTr="005E087C">
        <w:tc>
          <w:tcPr>
            <w:tcW w:w="813" w:type="dxa"/>
          </w:tcPr>
          <w:p w14:paraId="47EA3D39" w14:textId="77777777"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03B89CE" w14:textId="77777777" w:rsidR="00411226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імені </w:t>
            </w:r>
            <w:r w:rsidR="00411226">
              <w:rPr>
                <w:rFonts w:ascii="Times New Roman" w:hAnsi="Times New Roman"/>
                <w:sz w:val="28"/>
                <w:szCs w:val="28"/>
              </w:rPr>
              <w:t xml:space="preserve">Ігоря </w:t>
            </w:r>
            <w:r w:rsidR="00411226"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  <w:r w:rsidR="00411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14:paraId="1523ACB5" w14:textId="77777777" w:rsidTr="005E087C">
        <w:tc>
          <w:tcPr>
            <w:tcW w:w="813" w:type="dxa"/>
          </w:tcPr>
          <w:p w14:paraId="49CA5D44" w14:textId="77777777"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7368C392" w14:textId="77777777" w:rsidR="00411226" w:rsidRPr="005E087C" w:rsidRDefault="00D531A6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Грядівський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411226" w:rsidRPr="00411226">
              <w:rPr>
                <w:rFonts w:ascii="Times New Roman" w:hAnsi="Times New Roman"/>
                <w:sz w:val="28"/>
                <w:szCs w:val="28"/>
              </w:rPr>
              <w:t>іцей</w:t>
            </w:r>
          </w:p>
        </w:tc>
      </w:tr>
      <w:tr w:rsidR="00411226" w:rsidRPr="005E087C" w14:paraId="5D486F79" w14:textId="77777777" w:rsidTr="005E087C">
        <w:tc>
          <w:tcPr>
            <w:tcW w:w="813" w:type="dxa"/>
          </w:tcPr>
          <w:p w14:paraId="14A54830" w14:textId="77777777"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23CF2844" w14:textId="77777777" w:rsidR="00411226" w:rsidRPr="005E087C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75BA">
              <w:rPr>
                <w:rFonts w:ascii="Times New Roman" w:hAnsi="Times New Roman"/>
                <w:sz w:val="28"/>
                <w:szCs w:val="28"/>
              </w:rPr>
              <w:t>Грибовицький</w:t>
            </w:r>
            <w:proofErr w:type="spellEnd"/>
            <w:r w:rsidRPr="00D775BA">
              <w:rPr>
                <w:rFonts w:ascii="Times New Roman" w:hAnsi="Times New Roman"/>
                <w:sz w:val="28"/>
                <w:szCs w:val="28"/>
              </w:rPr>
              <w:t xml:space="preserve"> заклад дошкільної освіти</w:t>
            </w:r>
          </w:p>
        </w:tc>
      </w:tr>
      <w:tr w:rsidR="00411226" w:rsidRPr="005E087C" w14:paraId="2023116C" w14:textId="77777777" w:rsidTr="005E087C">
        <w:tc>
          <w:tcPr>
            <w:tcW w:w="813" w:type="dxa"/>
          </w:tcPr>
          <w:p w14:paraId="3EE96CB1" w14:textId="77777777" w:rsidR="00411226" w:rsidRPr="005E087C" w:rsidRDefault="0041122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1BFBA62F" w14:textId="77777777" w:rsidR="00411226" w:rsidRDefault="00D775BA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75BA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proofErr w:type="spellEnd"/>
            <w:r w:rsidRPr="00D775BA">
              <w:rPr>
                <w:rFonts w:ascii="Times New Roman" w:hAnsi="Times New Roman"/>
                <w:sz w:val="28"/>
                <w:szCs w:val="28"/>
              </w:rPr>
              <w:t xml:space="preserve"> заклад дошкільної освіти</w:t>
            </w:r>
          </w:p>
        </w:tc>
      </w:tr>
      <w:tr w:rsidR="006B3B76" w:rsidRPr="005E087C" w14:paraId="2341FFB0" w14:textId="77777777" w:rsidTr="005E087C">
        <w:tc>
          <w:tcPr>
            <w:tcW w:w="813" w:type="dxa"/>
          </w:tcPr>
          <w:p w14:paraId="7C60267C" w14:textId="77777777" w:rsidR="006B3B76" w:rsidRPr="005E087C" w:rsidRDefault="006B3B76" w:rsidP="00586FA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14:paraId="0FB1637A" w14:textId="77777777" w:rsidR="006B3B76" w:rsidRPr="00D775BA" w:rsidRDefault="006B3B76" w:rsidP="00586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B76">
              <w:rPr>
                <w:rFonts w:ascii="Times New Roman" w:hAnsi="Times New Roman"/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14:paraId="35FAB78A" w14:textId="77777777" w:rsidR="00D775BA" w:rsidRPr="00D775BA" w:rsidRDefault="00D775BA" w:rsidP="0018406D">
      <w:pPr>
        <w:jc w:val="both"/>
        <w:rPr>
          <w:rFonts w:ascii="Times New Roman" w:hAnsi="Times New Roman"/>
          <w:sz w:val="28"/>
          <w:szCs w:val="28"/>
        </w:rPr>
      </w:pPr>
    </w:p>
    <w:p w14:paraId="6E5FF03D" w14:textId="77777777" w:rsidR="005E087C" w:rsidRPr="003C558C" w:rsidRDefault="007D6527" w:rsidP="0018406D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Богдан Миронюк 32335</w:t>
      </w:r>
    </w:p>
    <w:sectPr w:rsidR="005E087C" w:rsidRPr="003C558C" w:rsidSect="00D274DD">
      <w:headerReference w:type="even" r:id="rId9"/>
      <w:headerReference w:type="default" r:id="rId10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A767" w14:textId="77777777" w:rsidR="00A30A70" w:rsidRDefault="00A30A70" w:rsidP="00100832">
      <w:r>
        <w:separator/>
      </w:r>
    </w:p>
  </w:endnote>
  <w:endnote w:type="continuationSeparator" w:id="0">
    <w:p w14:paraId="5903D827" w14:textId="77777777" w:rsidR="00A30A70" w:rsidRDefault="00A30A70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CEDD" w14:textId="77777777" w:rsidR="00A30A70" w:rsidRDefault="00A30A70" w:rsidP="00100832">
      <w:r>
        <w:separator/>
      </w:r>
    </w:p>
  </w:footnote>
  <w:footnote w:type="continuationSeparator" w:id="0">
    <w:p w14:paraId="63FBC304" w14:textId="77777777" w:rsidR="00A30A70" w:rsidRDefault="00A30A70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28D2" w14:textId="77777777" w:rsidR="0008554F" w:rsidRDefault="005018B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14:paraId="3CC1D40F" w14:textId="77777777" w:rsidR="0008554F" w:rsidRDefault="000855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012784"/>
      <w:docPartObj>
        <w:docPartGallery w:val="Page Numbers (Top of Page)"/>
        <w:docPartUnique/>
      </w:docPartObj>
    </w:sdtPr>
    <w:sdtContent>
      <w:p w14:paraId="276AACA4" w14:textId="77777777" w:rsidR="00343B3D" w:rsidRDefault="00343B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45E" w:rsidRPr="0049545E">
          <w:rPr>
            <w:noProof/>
            <w:lang w:val="ru-RU"/>
          </w:rPr>
          <w:t>4</w:t>
        </w:r>
        <w:r>
          <w:fldChar w:fldCharType="end"/>
        </w:r>
      </w:p>
    </w:sdtContent>
  </w:sdt>
  <w:p w14:paraId="426DE5D2" w14:textId="77777777" w:rsidR="00343B3D" w:rsidRPr="00343B3D" w:rsidRDefault="00343B3D" w:rsidP="00343B3D">
    <w:pPr>
      <w:pStyle w:val="a8"/>
      <w:jc w:val="center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22067">
    <w:abstractNumId w:val="3"/>
  </w:num>
  <w:num w:numId="2" w16cid:durableId="71047187">
    <w:abstractNumId w:val="0"/>
  </w:num>
  <w:num w:numId="3" w16cid:durableId="1666516024">
    <w:abstractNumId w:val="2"/>
  </w:num>
  <w:num w:numId="4" w16cid:durableId="159451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20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07D1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1D35"/>
    <w:rsid w:val="00213112"/>
    <w:rsid w:val="00220B88"/>
    <w:rsid w:val="002258AB"/>
    <w:rsid w:val="00226589"/>
    <w:rsid w:val="002316E3"/>
    <w:rsid w:val="00233383"/>
    <w:rsid w:val="002359A8"/>
    <w:rsid w:val="0024219C"/>
    <w:rsid w:val="002445FB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36A"/>
    <w:rsid w:val="002B7C52"/>
    <w:rsid w:val="002B7ED1"/>
    <w:rsid w:val="002C1F05"/>
    <w:rsid w:val="002D3ACB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3B3D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6D38"/>
    <w:rsid w:val="00447B3C"/>
    <w:rsid w:val="004521F6"/>
    <w:rsid w:val="00463B72"/>
    <w:rsid w:val="004671E5"/>
    <w:rsid w:val="00471BDC"/>
    <w:rsid w:val="004724A0"/>
    <w:rsid w:val="00472D2D"/>
    <w:rsid w:val="004738CF"/>
    <w:rsid w:val="00475917"/>
    <w:rsid w:val="00484E1A"/>
    <w:rsid w:val="00487C7F"/>
    <w:rsid w:val="004900E5"/>
    <w:rsid w:val="00491056"/>
    <w:rsid w:val="0049258B"/>
    <w:rsid w:val="0049545E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118"/>
    <w:rsid w:val="00520921"/>
    <w:rsid w:val="00522429"/>
    <w:rsid w:val="00527574"/>
    <w:rsid w:val="00537190"/>
    <w:rsid w:val="00541F7C"/>
    <w:rsid w:val="005437A4"/>
    <w:rsid w:val="0055448E"/>
    <w:rsid w:val="005605D2"/>
    <w:rsid w:val="00567133"/>
    <w:rsid w:val="0057019D"/>
    <w:rsid w:val="00581997"/>
    <w:rsid w:val="0058469A"/>
    <w:rsid w:val="00586FA2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20F22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B3B76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62A1A"/>
    <w:rsid w:val="00771064"/>
    <w:rsid w:val="00772A73"/>
    <w:rsid w:val="00773C11"/>
    <w:rsid w:val="00773C8E"/>
    <w:rsid w:val="00780ADC"/>
    <w:rsid w:val="00794962"/>
    <w:rsid w:val="00797721"/>
    <w:rsid w:val="007A130C"/>
    <w:rsid w:val="007A1C92"/>
    <w:rsid w:val="007A4B39"/>
    <w:rsid w:val="007B2090"/>
    <w:rsid w:val="007B2BC5"/>
    <w:rsid w:val="007C3797"/>
    <w:rsid w:val="007C38E6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08D"/>
    <w:rsid w:val="00835143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16DEC"/>
    <w:rsid w:val="00942E69"/>
    <w:rsid w:val="009446B7"/>
    <w:rsid w:val="00944780"/>
    <w:rsid w:val="00950A31"/>
    <w:rsid w:val="00977F79"/>
    <w:rsid w:val="0098236A"/>
    <w:rsid w:val="009A5D4D"/>
    <w:rsid w:val="009A7643"/>
    <w:rsid w:val="009C721C"/>
    <w:rsid w:val="009D0731"/>
    <w:rsid w:val="009D373F"/>
    <w:rsid w:val="009D7BE5"/>
    <w:rsid w:val="009E17C1"/>
    <w:rsid w:val="009E458A"/>
    <w:rsid w:val="009E7F31"/>
    <w:rsid w:val="009F07EF"/>
    <w:rsid w:val="009F276C"/>
    <w:rsid w:val="00A03F40"/>
    <w:rsid w:val="00A06DA8"/>
    <w:rsid w:val="00A2037B"/>
    <w:rsid w:val="00A24AEA"/>
    <w:rsid w:val="00A27013"/>
    <w:rsid w:val="00A30A70"/>
    <w:rsid w:val="00A519DF"/>
    <w:rsid w:val="00A65AE7"/>
    <w:rsid w:val="00A71E77"/>
    <w:rsid w:val="00A81A4C"/>
    <w:rsid w:val="00A967CB"/>
    <w:rsid w:val="00AA7E56"/>
    <w:rsid w:val="00AB1E3B"/>
    <w:rsid w:val="00AB5165"/>
    <w:rsid w:val="00AD5007"/>
    <w:rsid w:val="00AD753A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8584B"/>
    <w:rsid w:val="00B92F5B"/>
    <w:rsid w:val="00B95A6C"/>
    <w:rsid w:val="00B961F6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20616"/>
    <w:rsid w:val="00C2202D"/>
    <w:rsid w:val="00C357DC"/>
    <w:rsid w:val="00C41942"/>
    <w:rsid w:val="00C44BE6"/>
    <w:rsid w:val="00C451DA"/>
    <w:rsid w:val="00C46652"/>
    <w:rsid w:val="00C521EE"/>
    <w:rsid w:val="00C64658"/>
    <w:rsid w:val="00C71B9F"/>
    <w:rsid w:val="00C937B3"/>
    <w:rsid w:val="00C97E16"/>
    <w:rsid w:val="00CA0212"/>
    <w:rsid w:val="00CA304D"/>
    <w:rsid w:val="00CA6FA5"/>
    <w:rsid w:val="00CA7957"/>
    <w:rsid w:val="00CB2488"/>
    <w:rsid w:val="00CE0C9F"/>
    <w:rsid w:val="00CE175B"/>
    <w:rsid w:val="00CE5C08"/>
    <w:rsid w:val="00CF22C2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2F29"/>
    <w:rsid w:val="00D34A12"/>
    <w:rsid w:val="00D40A2F"/>
    <w:rsid w:val="00D40A68"/>
    <w:rsid w:val="00D420DD"/>
    <w:rsid w:val="00D531A6"/>
    <w:rsid w:val="00D71F12"/>
    <w:rsid w:val="00D775BA"/>
    <w:rsid w:val="00D83A6B"/>
    <w:rsid w:val="00D864A2"/>
    <w:rsid w:val="00D9397E"/>
    <w:rsid w:val="00DA6785"/>
    <w:rsid w:val="00DB4CFC"/>
    <w:rsid w:val="00DB58FB"/>
    <w:rsid w:val="00DC0EF7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13EA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B18A57"/>
  <w15:docId w15:val="{3E239DB5-A61A-4470-89D2-9845DC2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link w:val="a9"/>
    <w:uiPriority w:val="99"/>
    <w:rsid w:val="00BA1B05"/>
    <w:pPr>
      <w:tabs>
        <w:tab w:val="center" w:pos="4819"/>
        <w:tab w:val="right" w:pos="9639"/>
      </w:tabs>
    </w:pPr>
  </w:style>
  <w:style w:type="paragraph" w:customStyle="1" w:styleId="aa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b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d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">
    <w:name w:val="Strong"/>
    <w:uiPriority w:val="22"/>
    <w:qFormat/>
    <w:rsid w:val="00487C7F"/>
    <w:rPr>
      <w:b/>
      <w:bCs/>
    </w:rPr>
  </w:style>
  <w:style w:type="paragraph" w:styleId="af0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rsid w:val="00541F7C"/>
    <w:rPr>
      <w:rFonts w:ascii="Tahoma" w:hAnsi="Tahoma"/>
      <w:sz w:val="16"/>
      <w:szCs w:val="16"/>
    </w:rPr>
  </w:style>
  <w:style w:type="character" w:customStyle="1" w:styleId="af2">
    <w:name w:val="Текст у виносці Знак"/>
    <w:link w:val="af1"/>
    <w:rsid w:val="00541F7C"/>
    <w:rPr>
      <w:rFonts w:ascii="Tahoma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  <w:style w:type="character" w:styleId="af4">
    <w:name w:val="line number"/>
    <w:basedOn w:val="a0"/>
    <w:semiHidden/>
    <w:unhideWhenUsed/>
    <w:rsid w:val="00343B3D"/>
  </w:style>
  <w:style w:type="character" w:customStyle="1" w:styleId="a9">
    <w:name w:val="Верхній колонтитул Знак"/>
    <w:basedOn w:val="a0"/>
    <w:link w:val="a8"/>
    <w:uiPriority w:val="99"/>
    <w:rsid w:val="00343B3D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03911-0B17-47B3-B2F6-742938C4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3364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User30</cp:lastModifiedBy>
  <cp:revision>2</cp:revision>
  <cp:lastPrinted>2022-01-21T12:18:00Z</cp:lastPrinted>
  <dcterms:created xsi:type="dcterms:W3CDTF">2024-12-23T08:01:00Z</dcterms:created>
  <dcterms:modified xsi:type="dcterms:W3CDTF">2024-12-23T08:01:00Z</dcterms:modified>
</cp:coreProperties>
</file>