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E30A12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AE613E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 w:rsidR="00E73FEF">
        <w:rPr>
          <w:sz w:val="28"/>
          <w:szCs w:val="28"/>
        </w:rPr>
        <w:t xml:space="preserve"> червня 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 xml:space="preserve">  </w:t>
      </w:r>
      <w:r w:rsidR="00A40B5C">
        <w:rPr>
          <w:sz w:val="28"/>
          <w:szCs w:val="28"/>
        </w:rPr>
        <w:t xml:space="preserve"> </w:t>
      </w:r>
      <w:r w:rsidR="00E30A12">
        <w:rPr>
          <w:sz w:val="28"/>
          <w:szCs w:val="28"/>
        </w:rPr>
        <w:t xml:space="preserve"> </w:t>
      </w:r>
      <w:r w:rsidR="0033370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>
        <w:rPr>
          <w:sz w:val="28"/>
          <w:szCs w:val="28"/>
        </w:rPr>
        <w:t>613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5027DC">
        <w:rPr>
          <w:sz w:val="28"/>
          <w:szCs w:val="28"/>
        </w:rPr>
        <w:t>тримання</w:t>
      </w:r>
      <w:r>
        <w:rPr>
          <w:sz w:val="28"/>
          <w:szCs w:val="28"/>
        </w:rPr>
        <w:t xml:space="preserve"> житла із фонду</w:t>
      </w:r>
    </w:p>
    <w:p w:rsidR="00A40B5C" w:rsidRDefault="00A40B5C" w:rsidP="00E73F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E967A3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E967A3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E967A3">
        <w:rPr>
          <w:sz w:val="28"/>
          <w:szCs w:val="28"/>
        </w:rPr>
        <w:t>02 червня 2025 року № 2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житла із фонду соціального призначення:</w:t>
      </w:r>
    </w:p>
    <w:p w:rsidR="00894FD6" w:rsidRDefault="004A5E5F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894FD6">
        <w:rPr>
          <w:color w:val="000000" w:themeColor="text1"/>
          <w:sz w:val="28"/>
          <w:szCs w:val="28"/>
        </w:rPr>
        <w:t>. Романюка Владислава Петровича.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Pr="004A5E5F" w:rsidRDefault="004A5E5F" w:rsidP="004A5E5F">
      <w:pPr>
        <w:tabs>
          <w:tab w:val="left" w:pos="284"/>
          <w:tab w:val="left" w:pos="709"/>
          <w:tab w:val="left" w:pos="851"/>
        </w:tabs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1.2</w:t>
      </w:r>
      <w:r w:rsidR="00894FD6">
        <w:rPr>
          <w:color w:val="000000" w:themeColor="text1"/>
          <w:sz w:val="28"/>
          <w:szCs w:val="28"/>
        </w:rPr>
        <w:t>. Семенюк Катерини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1.3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Ворошила</w:t>
      </w:r>
      <w:proofErr w:type="spellEnd"/>
      <w:r w:rsidR="00894FD6">
        <w:rPr>
          <w:color w:val="000000" w:themeColor="text1"/>
          <w:sz w:val="28"/>
          <w:szCs w:val="28"/>
        </w:rPr>
        <w:t xml:space="preserve"> Артема Олександрович</w:t>
      </w:r>
      <w:r w:rsidR="00894FD6">
        <w:rPr>
          <w:bCs/>
          <w:color w:val="000000"/>
          <w:sz w:val="28"/>
          <w:szCs w:val="28"/>
          <w:shd w:val="clear" w:color="auto" w:fill="FFFFFF"/>
        </w:rPr>
        <w:t>а.</w:t>
      </w:r>
    </w:p>
    <w:p w:rsidR="004A5E5F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</w:t>
      </w:r>
      <w:r w:rsidR="004A5E5F" w:rsidRPr="004A5E5F">
        <w:rPr>
          <w:color w:val="000000" w:themeColor="text1"/>
          <w:sz w:val="28"/>
          <w:szCs w:val="28"/>
        </w:rPr>
        <w:t xml:space="preserve">недотримання вимог п. 1, п. 4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будинок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з </w:t>
      </w:r>
    </w:p>
    <w:p w:rsidR="004A5E5F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</w:p>
    <w:p w:rsidR="004A5E5F" w:rsidRDefault="004A5E5F" w:rsidP="004A5E5F">
      <w:pPr>
        <w:ind w:firstLine="567"/>
        <w:jc w:val="center"/>
        <w:rPr>
          <w:color w:val="A6A6A6" w:themeColor="background1" w:themeShade="A6"/>
          <w:sz w:val="28"/>
          <w:szCs w:val="28"/>
        </w:rPr>
      </w:pPr>
    </w:p>
    <w:p w:rsidR="004A5E5F" w:rsidRPr="004A5E5F" w:rsidRDefault="004A5E5F" w:rsidP="004A5E5F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4A5E5F">
        <w:rPr>
          <w:color w:val="A6A6A6" w:themeColor="background1" w:themeShade="A6"/>
          <w:sz w:val="28"/>
          <w:szCs w:val="28"/>
        </w:rPr>
        <w:t>2</w:t>
      </w:r>
    </w:p>
    <w:p w:rsidR="00894FD6" w:rsidRPr="004A5E5F" w:rsidRDefault="004A5E5F" w:rsidP="004A5E5F">
      <w:pPr>
        <w:jc w:val="both"/>
        <w:rPr>
          <w:color w:val="A6A6A6" w:themeColor="background1" w:themeShade="A6"/>
          <w:sz w:val="28"/>
          <w:szCs w:val="28"/>
        </w:rPr>
      </w:pPr>
      <w:r w:rsidRPr="004A5E5F">
        <w:rPr>
          <w:color w:val="000000" w:themeColor="text1"/>
          <w:sz w:val="28"/>
          <w:szCs w:val="28"/>
        </w:rPr>
        <w:t>житлового фонду соціального призначення затвердженого постановою Кабінету Міністрів України ві</w:t>
      </w:r>
      <w:r>
        <w:rPr>
          <w:color w:val="000000" w:themeColor="text1"/>
          <w:sz w:val="28"/>
          <w:szCs w:val="28"/>
        </w:rPr>
        <w:t>д 23.07.2008 № 682 (зі змінами)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4A5E5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894FD6">
        <w:rPr>
          <w:color w:val="000000" w:themeColor="text1"/>
          <w:sz w:val="28"/>
          <w:szCs w:val="28"/>
        </w:rPr>
        <w:t>Тимощук</w:t>
      </w:r>
      <w:proofErr w:type="spellEnd"/>
      <w:r w:rsidR="00894FD6">
        <w:rPr>
          <w:color w:val="000000" w:themeColor="text1"/>
          <w:sz w:val="28"/>
          <w:szCs w:val="28"/>
        </w:rPr>
        <w:t xml:space="preserve"> Олени Олександрівни.</w:t>
      </w:r>
    </w:p>
    <w:p w:rsidR="00894FD6" w:rsidRDefault="00894FD6" w:rsidP="004A5E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894FD6">
        <w:rPr>
          <w:color w:val="000000" w:themeColor="text1"/>
          <w:sz w:val="28"/>
          <w:szCs w:val="28"/>
        </w:rPr>
        <w:t>Біличук</w:t>
      </w:r>
      <w:proofErr w:type="spellEnd"/>
      <w:r w:rsidR="00894FD6">
        <w:rPr>
          <w:color w:val="000000" w:themeColor="text1"/>
          <w:sz w:val="28"/>
          <w:szCs w:val="28"/>
        </w:rPr>
        <w:t xml:space="preserve"> Вікторії Олегівни.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Біличук</w:t>
      </w:r>
      <w:proofErr w:type="spellEnd"/>
      <w:r>
        <w:rPr>
          <w:color w:val="000000" w:themeColor="text1"/>
          <w:sz w:val="28"/>
          <w:szCs w:val="28"/>
        </w:rPr>
        <w:t xml:space="preserve"> В.</w:t>
      </w:r>
      <w:r w:rsidR="00894FD6">
        <w:rPr>
          <w:color w:val="000000" w:themeColor="text1"/>
          <w:sz w:val="28"/>
          <w:szCs w:val="28"/>
        </w:rPr>
        <w:t>О. № Б-</w:t>
      </w:r>
      <w:r>
        <w:rPr>
          <w:color w:val="000000" w:themeColor="text1"/>
          <w:sz w:val="28"/>
          <w:szCs w:val="28"/>
        </w:rPr>
        <w:t>819 від 26.05.2025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</w:t>
      </w:r>
      <w:r w:rsidR="00894FD6">
        <w:rPr>
          <w:color w:val="000000" w:themeColor="text1"/>
          <w:sz w:val="28"/>
          <w:szCs w:val="28"/>
        </w:rPr>
        <w:t>. Лесик Єлизавети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Ляснюк</w:t>
      </w:r>
      <w:proofErr w:type="spellEnd"/>
      <w:r>
        <w:rPr>
          <w:color w:val="000000" w:themeColor="text1"/>
          <w:sz w:val="28"/>
          <w:szCs w:val="28"/>
        </w:rPr>
        <w:t xml:space="preserve"> Олександри Юріївни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 w:rsidR="004A5E5F">
        <w:rPr>
          <w:color w:val="000000" w:themeColor="text1"/>
          <w:sz w:val="28"/>
          <w:szCs w:val="28"/>
        </w:rPr>
        <w:t>Ляснюк</w:t>
      </w:r>
      <w:proofErr w:type="spellEnd"/>
      <w:r w:rsidR="004A5E5F">
        <w:rPr>
          <w:color w:val="000000" w:themeColor="text1"/>
          <w:sz w:val="28"/>
          <w:szCs w:val="28"/>
        </w:rPr>
        <w:t xml:space="preserve"> О.Ю</w:t>
      </w:r>
      <w:r>
        <w:rPr>
          <w:color w:val="000000" w:themeColor="text1"/>
          <w:sz w:val="28"/>
          <w:szCs w:val="28"/>
        </w:rPr>
        <w:t xml:space="preserve">. № </w:t>
      </w:r>
      <w:r w:rsidR="004A5E5F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-</w:t>
      </w:r>
      <w:r w:rsidR="004A5E5F">
        <w:rPr>
          <w:color w:val="000000" w:themeColor="text1"/>
          <w:sz w:val="28"/>
          <w:szCs w:val="28"/>
        </w:rPr>
        <w:t>757</w:t>
      </w:r>
      <w:r>
        <w:rPr>
          <w:color w:val="000000" w:themeColor="text1"/>
          <w:sz w:val="28"/>
          <w:szCs w:val="28"/>
        </w:rPr>
        <w:t xml:space="preserve"> від </w:t>
      </w:r>
      <w:r w:rsidR="004A5E5F">
        <w:rPr>
          <w:color w:val="000000" w:themeColor="text1"/>
          <w:sz w:val="28"/>
          <w:szCs w:val="28"/>
        </w:rPr>
        <w:t>19.05.2025</w:t>
      </w:r>
      <w:r>
        <w:rPr>
          <w:color w:val="000000" w:themeColor="text1"/>
          <w:sz w:val="28"/>
          <w:szCs w:val="28"/>
        </w:rPr>
        <w:t>.</w:t>
      </w:r>
    </w:p>
    <w:p w:rsidR="004A5E5F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proofErr w:type="spellStart"/>
      <w:r>
        <w:rPr>
          <w:color w:val="000000" w:themeColor="text1"/>
          <w:sz w:val="28"/>
          <w:szCs w:val="28"/>
        </w:rPr>
        <w:t>Лашкевич</w:t>
      </w:r>
      <w:proofErr w:type="spellEnd"/>
      <w:r>
        <w:rPr>
          <w:color w:val="000000" w:themeColor="text1"/>
          <w:sz w:val="28"/>
          <w:szCs w:val="28"/>
        </w:rPr>
        <w:t xml:space="preserve"> Ганни Вікторівни.</w:t>
      </w:r>
    </w:p>
    <w:p w:rsidR="004A5E5F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 w:rsidRPr="004A5E5F">
        <w:rPr>
          <w:color w:val="000000" w:themeColor="text1"/>
          <w:sz w:val="28"/>
          <w:szCs w:val="28"/>
        </w:rPr>
        <w:t>Підстава: недотримання вимог п. 1, п. 4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 (зі змінами).</w:t>
      </w:r>
    </w:p>
    <w:p w:rsidR="00B805D4" w:rsidRPr="000E4EF0" w:rsidRDefault="004A5E5F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 xml:space="preserve">. </w:t>
      </w:r>
      <w:r w:rsidR="007F7244" w:rsidRPr="007F7244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7F7244" w:rsidRPr="007F7244">
        <w:rPr>
          <w:sz w:val="28"/>
          <w:szCs w:val="28"/>
        </w:rPr>
        <w:t>Степюк</w:t>
      </w:r>
      <w:proofErr w:type="spellEnd"/>
      <w:r w:rsidR="007F7244" w:rsidRPr="007F7244">
        <w:rPr>
          <w:sz w:val="28"/>
          <w:szCs w:val="28"/>
        </w:rPr>
        <w:t>.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7F7244" w:rsidRDefault="007F7244" w:rsidP="00640130">
      <w:pPr>
        <w:jc w:val="both"/>
        <w:rPr>
          <w:sz w:val="28"/>
          <w:szCs w:val="28"/>
        </w:rPr>
      </w:pPr>
    </w:p>
    <w:p w:rsidR="007F7244" w:rsidRPr="000E4EF0" w:rsidRDefault="007F7244" w:rsidP="00640130">
      <w:pPr>
        <w:jc w:val="both"/>
        <w:rPr>
          <w:sz w:val="28"/>
          <w:szCs w:val="28"/>
        </w:rPr>
      </w:pPr>
    </w:p>
    <w:p w:rsidR="00B17ABA" w:rsidRPr="00A200FE" w:rsidRDefault="00F327BD" w:rsidP="00F327BD">
      <w:pPr>
        <w:jc w:val="both"/>
        <w:rPr>
          <w:sz w:val="22"/>
          <w:szCs w:val="22"/>
        </w:rPr>
      </w:pPr>
      <w:r w:rsidRPr="00F327BD">
        <w:rPr>
          <w:sz w:val="22"/>
          <w:szCs w:val="22"/>
        </w:rPr>
        <w:t>Ольга Івасів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A5E5F"/>
    <w:rsid w:val="004B1885"/>
    <w:rsid w:val="004B4CDF"/>
    <w:rsid w:val="004C049E"/>
    <w:rsid w:val="004C6696"/>
    <w:rsid w:val="004D069D"/>
    <w:rsid w:val="004E454C"/>
    <w:rsid w:val="004F1C58"/>
    <w:rsid w:val="004F4651"/>
    <w:rsid w:val="005027DC"/>
    <w:rsid w:val="0050578D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7F7244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8615E"/>
    <w:rsid w:val="00A96600"/>
    <w:rsid w:val="00AA4B4B"/>
    <w:rsid w:val="00AC5051"/>
    <w:rsid w:val="00AC6F71"/>
    <w:rsid w:val="00AD01A1"/>
    <w:rsid w:val="00AE613E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3FEF"/>
    <w:rsid w:val="00E76D62"/>
    <w:rsid w:val="00E967A3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327B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268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101</cp:revision>
  <cp:lastPrinted>2024-07-22T08:34:00Z</cp:lastPrinted>
  <dcterms:created xsi:type="dcterms:W3CDTF">2023-01-26T15:07:00Z</dcterms:created>
  <dcterms:modified xsi:type="dcterms:W3CDTF">2025-06-19T13:02:00Z</dcterms:modified>
</cp:coreProperties>
</file>