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06" w:rsidRDefault="00481306" w:rsidP="0048130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06" w:rsidRDefault="00481306" w:rsidP="00481306">
      <w:pPr>
        <w:rPr>
          <w:sz w:val="10"/>
          <w:szCs w:val="10"/>
        </w:rPr>
      </w:pPr>
    </w:p>
    <w:p w:rsidR="00481306" w:rsidRDefault="00481306" w:rsidP="00481306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81306" w:rsidRDefault="00481306" w:rsidP="00481306">
      <w:pPr>
        <w:pStyle w:val="a7"/>
        <w:rPr>
          <w:b w:val="0"/>
          <w:bCs w:val="0"/>
          <w:sz w:val="28"/>
          <w:szCs w:val="28"/>
        </w:rPr>
      </w:pPr>
    </w:p>
    <w:p w:rsidR="00481306" w:rsidRDefault="00481306" w:rsidP="00481306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</w:t>
      </w:r>
      <w:r w:rsidR="000348E2">
        <w:rPr>
          <w:sz w:val="32"/>
          <w:szCs w:val="32"/>
        </w:rPr>
        <w:t xml:space="preserve">     ПРОЄКТ</w:t>
      </w:r>
      <w:bookmarkStart w:id="0" w:name="_GoBack"/>
      <w:bookmarkEnd w:id="0"/>
      <w:r>
        <w:rPr>
          <w:sz w:val="32"/>
          <w:szCs w:val="32"/>
        </w:rPr>
        <w:t xml:space="preserve">                    </w:t>
      </w:r>
      <w:r>
        <w:rPr>
          <w:color w:val="FFFFFF" w:themeColor="background1"/>
          <w:sz w:val="32"/>
          <w:szCs w:val="32"/>
        </w:rPr>
        <w:t>ПРОЄКТ</w:t>
      </w:r>
    </w:p>
    <w:p w:rsidR="00481306" w:rsidRDefault="00481306" w:rsidP="00481306">
      <w:pPr>
        <w:spacing w:before="60"/>
        <w:rPr>
          <w:sz w:val="28"/>
          <w:szCs w:val="28"/>
          <w:u w:val="single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6139">
        <w:rPr>
          <w:sz w:val="28"/>
          <w:szCs w:val="28"/>
        </w:rPr>
        <w:t xml:space="preserve">   </w:t>
      </w:r>
      <w:r w:rsidR="00AE6518">
        <w:rPr>
          <w:sz w:val="28"/>
          <w:szCs w:val="28"/>
        </w:rPr>
        <w:t xml:space="preserve">  липня</w:t>
      </w:r>
      <w:r w:rsidR="00587554">
        <w:rPr>
          <w:sz w:val="28"/>
          <w:szCs w:val="28"/>
        </w:rPr>
        <w:t xml:space="preserve"> </w:t>
      </w:r>
      <w:r w:rsidR="00C522A3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    </w:t>
      </w:r>
      <w:r w:rsidR="00587554">
        <w:rPr>
          <w:sz w:val="28"/>
          <w:szCs w:val="28"/>
        </w:rPr>
        <w:t xml:space="preserve">     </w:t>
      </w:r>
      <w:r w:rsidR="00A30EC8">
        <w:rPr>
          <w:sz w:val="28"/>
          <w:szCs w:val="28"/>
        </w:rPr>
        <w:t xml:space="preserve">        </w:t>
      </w:r>
      <w:r>
        <w:rPr>
          <w:sz w:val="28"/>
          <w:szCs w:val="28"/>
        </w:rPr>
        <w:t>м. Нововолинськ                                          № </w:t>
      </w:r>
    </w:p>
    <w:p w:rsidR="00481306" w:rsidRDefault="00481306" w:rsidP="0048130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списків</w:t>
      </w:r>
    </w:p>
    <w:p w:rsidR="00587554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осіб, які </w:t>
      </w:r>
      <w:r w:rsidR="00587554">
        <w:rPr>
          <w:sz w:val="28"/>
          <w:szCs w:val="28"/>
        </w:rPr>
        <w:t>перебувають на квартирному</w:t>
      </w:r>
    </w:p>
    <w:p w:rsidR="00587554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обліку та користуються правом на</w:t>
      </w:r>
    </w:p>
    <w:p w:rsidR="00481306" w:rsidRDefault="00587554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одержання жилих приміщень</w:t>
      </w:r>
      <w:r w:rsidR="0048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481306">
        <w:rPr>
          <w:sz w:val="28"/>
          <w:szCs w:val="28"/>
        </w:rPr>
        <w:t>новій редакції</w:t>
      </w:r>
    </w:p>
    <w:p w:rsidR="00481306" w:rsidRDefault="00481306" w:rsidP="0048130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481306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05E4A">
        <w:rPr>
          <w:sz w:val="28"/>
          <w:szCs w:val="28"/>
        </w:rPr>
        <w:t xml:space="preserve">Закону України « Про адміністративну процедуру»,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у результаті проведення щорічної перереєстрації громадян, які перебувають на квартирному обліку як такі, що потребують поліпшення житлових умов, опрацювання матеріалів облікових справ, враховуючи пропозиції громадської комісії з житлово-побутови</w:t>
      </w:r>
      <w:r w:rsidR="00AE6518">
        <w:rPr>
          <w:sz w:val="28"/>
          <w:szCs w:val="28"/>
        </w:rPr>
        <w:t>х питань згідно протоколу від 26.06.2025 № 4</w:t>
      </w:r>
      <w:r>
        <w:rPr>
          <w:sz w:val="28"/>
          <w:szCs w:val="28"/>
        </w:rPr>
        <w:t xml:space="preserve">, </w:t>
      </w:r>
      <w:r w:rsidR="002016AF">
        <w:rPr>
          <w:sz w:val="28"/>
          <w:szCs w:val="28"/>
        </w:rPr>
        <w:t>виконавчий комітет міської ради</w:t>
      </w:r>
    </w:p>
    <w:p w:rsidR="00481306" w:rsidRDefault="00481306" w:rsidP="00481306">
      <w:pPr>
        <w:ind w:firstLine="360"/>
        <w:jc w:val="both"/>
        <w:rPr>
          <w:sz w:val="28"/>
          <w:szCs w:val="28"/>
        </w:rPr>
      </w:pPr>
    </w:p>
    <w:p w:rsidR="00481306" w:rsidRDefault="00481306" w:rsidP="0048130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306" w:rsidRDefault="00481306" w:rsidP="00AB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81306">
        <w:rPr>
          <w:color w:val="000000"/>
          <w:sz w:val="28"/>
          <w:szCs w:val="28"/>
        </w:rPr>
        <w:t xml:space="preserve">. Затвердити список осіб, які перебувають на квартирному обліку у виконавчому комітеті </w:t>
      </w:r>
      <w:bookmarkStart w:id="1" w:name="OLE_LINK1"/>
      <w:r w:rsidR="00481306">
        <w:rPr>
          <w:color w:val="000000"/>
          <w:sz w:val="28"/>
          <w:szCs w:val="28"/>
        </w:rPr>
        <w:t xml:space="preserve">Нововолинської міської ради </w:t>
      </w:r>
      <w:bookmarkEnd w:id="1"/>
      <w:r w:rsidR="00481306">
        <w:rPr>
          <w:color w:val="000000"/>
          <w:sz w:val="28"/>
          <w:szCs w:val="28"/>
        </w:rPr>
        <w:t>на одержання жилих приміщень в новій редакції (додається).</w:t>
      </w:r>
    </w:p>
    <w:p w:rsidR="00481306" w:rsidRDefault="00AE6518" w:rsidP="0048130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першочергового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1306">
        <w:rPr>
          <w:color w:val="000000"/>
          <w:sz w:val="28"/>
          <w:szCs w:val="28"/>
        </w:rPr>
        <w:t>. Затвердити список осіб, які користуються правом позачергового одержання жилих приміщень при виконавчому комітеті Нововолинської міської ради в новій редакції (додається).</w:t>
      </w:r>
    </w:p>
    <w:p w:rsidR="00481306" w:rsidRDefault="00AB6139" w:rsidP="004813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1306">
        <w:rPr>
          <w:color w:val="000000"/>
          <w:sz w:val="28"/>
          <w:szCs w:val="28"/>
        </w:rPr>
        <w:t>. Визнати таким</w:t>
      </w:r>
      <w:r>
        <w:rPr>
          <w:color w:val="000000"/>
          <w:sz w:val="28"/>
          <w:szCs w:val="28"/>
        </w:rPr>
        <w:t xml:space="preserve">и, що втратили чинність пункти </w:t>
      </w:r>
      <w:r w:rsidR="001C4242">
        <w:rPr>
          <w:color w:val="000000"/>
          <w:sz w:val="28"/>
          <w:szCs w:val="28"/>
        </w:rPr>
        <w:t>1, 2, 3</w:t>
      </w:r>
      <w:r w:rsidR="00481306">
        <w:rPr>
          <w:color w:val="000000"/>
          <w:sz w:val="28"/>
          <w:szCs w:val="28"/>
        </w:rPr>
        <w:t xml:space="preserve"> рішення виконавчого комітету Нововолинської місь</w:t>
      </w:r>
      <w:r w:rsidR="001C4242">
        <w:rPr>
          <w:color w:val="000000"/>
          <w:sz w:val="28"/>
          <w:szCs w:val="28"/>
        </w:rPr>
        <w:t xml:space="preserve">кої </w:t>
      </w:r>
      <w:r w:rsidR="00AE6518">
        <w:rPr>
          <w:color w:val="000000"/>
          <w:sz w:val="28"/>
          <w:szCs w:val="28"/>
        </w:rPr>
        <w:t>ради від 20.05</w:t>
      </w:r>
      <w:r w:rsidR="004215C9">
        <w:rPr>
          <w:color w:val="000000"/>
          <w:sz w:val="28"/>
          <w:szCs w:val="28"/>
        </w:rPr>
        <w:t>.2025 №</w:t>
      </w:r>
      <w:r w:rsidR="00AE6518">
        <w:rPr>
          <w:color w:val="000000"/>
          <w:sz w:val="28"/>
          <w:szCs w:val="28"/>
        </w:rPr>
        <w:t xml:space="preserve"> 53</w:t>
      </w:r>
      <w:r w:rsidR="004215C9">
        <w:rPr>
          <w:color w:val="000000"/>
          <w:sz w:val="28"/>
          <w:szCs w:val="28"/>
        </w:rPr>
        <w:t>7</w:t>
      </w:r>
      <w:r w:rsidR="00481306">
        <w:rPr>
          <w:color w:val="000000"/>
          <w:sz w:val="28"/>
          <w:szCs w:val="28"/>
        </w:rPr>
        <w:t>.</w:t>
      </w:r>
    </w:p>
    <w:p w:rsidR="00481306" w:rsidRDefault="00AB6139" w:rsidP="00481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1306">
        <w:rPr>
          <w:sz w:val="28"/>
          <w:szCs w:val="28"/>
        </w:rPr>
        <w:t xml:space="preserve">. Контроль за виконанням цього рішення покласти на </w:t>
      </w:r>
      <w:r w:rsidR="00A30EC8">
        <w:rPr>
          <w:sz w:val="28"/>
          <w:szCs w:val="28"/>
        </w:rPr>
        <w:t>керуючу справами виконавчого комітету міської ради</w:t>
      </w:r>
      <w:r w:rsidR="002016AF">
        <w:rPr>
          <w:sz w:val="28"/>
          <w:szCs w:val="28"/>
        </w:rPr>
        <w:t xml:space="preserve"> Валентину </w:t>
      </w:r>
      <w:proofErr w:type="spellStart"/>
      <w:r w:rsidR="002016AF">
        <w:rPr>
          <w:sz w:val="28"/>
          <w:szCs w:val="28"/>
        </w:rPr>
        <w:t>Степюк</w:t>
      </w:r>
      <w:proofErr w:type="spellEnd"/>
      <w:r w:rsidR="002016AF">
        <w:rPr>
          <w:sz w:val="28"/>
          <w:szCs w:val="28"/>
        </w:rPr>
        <w:t>.</w:t>
      </w:r>
      <w:r w:rsidR="00481306">
        <w:rPr>
          <w:sz w:val="28"/>
          <w:szCs w:val="28"/>
        </w:rPr>
        <w:t xml:space="preserve">. </w:t>
      </w:r>
    </w:p>
    <w:p w:rsidR="00481306" w:rsidRDefault="00481306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</w:p>
    <w:p w:rsidR="002016AF" w:rsidRDefault="002016AF" w:rsidP="00481306">
      <w:pPr>
        <w:jc w:val="both"/>
        <w:rPr>
          <w:sz w:val="28"/>
          <w:szCs w:val="28"/>
        </w:rPr>
      </w:pPr>
    </w:p>
    <w:p w:rsidR="00481306" w:rsidRDefault="00481306" w:rsidP="004813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Борис КАРПУС</w:t>
      </w:r>
    </w:p>
    <w:p w:rsidR="00705E4A" w:rsidRDefault="00705E4A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2016AF" w:rsidRDefault="002016AF" w:rsidP="00481306">
      <w:pPr>
        <w:jc w:val="both"/>
        <w:rPr>
          <w:sz w:val="18"/>
          <w:szCs w:val="18"/>
        </w:rPr>
      </w:pPr>
    </w:p>
    <w:p w:rsidR="00481306" w:rsidRPr="00C522A3" w:rsidRDefault="002016AF" w:rsidP="004813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="001C4242" w:rsidRPr="00C522A3">
        <w:rPr>
          <w:sz w:val="18"/>
          <w:szCs w:val="18"/>
        </w:rPr>
        <w:t xml:space="preserve"> 41 202</w:t>
      </w:r>
    </w:p>
    <w:sectPr w:rsidR="00481306" w:rsidRPr="00C522A3" w:rsidSect="002016A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48E2"/>
    <w:rsid w:val="00035BE7"/>
    <w:rsid w:val="00036C09"/>
    <w:rsid w:val="000403DA"/>
    <w:rsid w:val="000515F6"/>
    <w:rsid w:val="00062C40"/>
    <w:rsid w:val="0006518D"/>
    <w:rsid w:val="000728B9"/>
    <w:rsid w:val="0008318A"/>
    <w:rsid w:val="000838EA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35253"/>
    <w:rsid w:val="0015684A"/>
    <w:rsid w:val="00175336"/>
    <w:rsid w:val="00180F74"/>
    <w:rsid w:val="00194758"/>
    <w:rsid w:val="0019782E"/>
    <w:rsid w:val="001B1C70"/>
    <w:rsid w:val="001C3908"/>
    <w:rsid w:val="001C4242"/>
    <w:rsid w:val="001D5E48"/>
    <w:rsid w:val="001D7801"/>
    <w:rsid w:val="001F21E5"/>
    <w:rsid w:val="001F41AE"/>
    <w:rsid w:val="002016AF"/>
    <w:rsid w:val="0022003E"/>
    <w:rsid w:val="002204F5"/>
    <w:rsid w:val="00232264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204D2"/>
    <w:rsid w:val="00322101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15C9"/>
    <w:rsid w:val="00423BF8"/>
    <w:rsid w:val="004303ED"/>
    <w:rsid w:val="0043121B"/>
    <w:rsid w:val="00435D0C"/>
    <w:rsid w:val="00454779"/>
    <w:rsid w:val="004555FA"/>
    <w:rsid w:val="004649A4"/>
    <w:rsid w:val="0047021D"/>
    <w:rsid w:val="00481306"/>
    <w:rsid w:val="004A38CC"/>
    <w:rsid w:val="004A6540"/>
    <w:rsid w:val="004B1885"/>
    <w:rsid w:val="004B4CDF"/>
    <w:rsid w:val="004C049E"/>
    <w:rsid w:val="004C6696"/>
    <w:rsid w:val="004E454C"/>
    <w:rsid w:val="004F1C58"/>
    <w:rsid w:val="004F4651"/>
    <w:rsid w:val="00523F13"/>
    <w:rsid w:val="005342F9"/>
    <w:rsid w:val="0053532F"/>
    <w:rsid w:val="00540AB8"/>
    <w:rsid w:val="00550057"/>
    <w:rsid w:val="00587554"/>
    <w:rsid w:val="005A4A92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C6000"/>
    <w:rsid w:val="006D246A"/>
    <w:rsid w:val="006E05F5"/>
    <w:rsid w:val="006E5744"/>
    <w:rsid w:val="00705E4A"/>
    <w:rsid w:val="00715C10"/>
    <w:rsid w:val="00732557"/>
    <w:rsid w:val="007344EE"/>
    <w:rsid w:val="00744B89"/>
    <w:rsid w:val="0074688F"/>
    <w:rsid w:val="00747382"/>
    <w:rsid w:val="00763FF4"/>
    <w:rsid w:val="00773A2A"/>
    <w:rsid w:val="00793E78"/>
    <w:rsid w:val="007A708C"/>
    <w:rsid w:val="007B3A42"/>
    <w:rsid w:val="007B644D"/>
    <w:rsid w:val="007B7A8B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0EC8"/>
    <w:rsid w:val="00A31D2C"/>
    <w:rsid w:val="00A55A89"/>
    <w:rsid w:val="00A57BDC"/>
    <w:rsid w:val="00A638DC"/>
    <w:rsid w:val="00A652E3"/>
    <w:rsid w:val="00A8377E"/>
    <w:rsid w:val="00AA4B4B"/>
    <w:rsid w:val="00AB6139"/>
    <w:rsid w:val="00AC5051"/>
    <w:rsid w:val="00AC6F71"/>
    <w:rsid w:val="00AD01A1"/>
    <w:rsid w:val="00AE6518"/>
    <w:rsid w:val="00B0529E"/>
    <w:rsid w:val="00B22ED6"/>
    <w:rsid w:val="00B40A14"/>
    <w:rsid w:val="00B52DA0"/>
    <w:rsid w:val="00B56E05"/>
    <w:rsid w:val="00B706D5"/>
    <w:rsid w:val="00B80267"/>
    <w:rsid w:val="00B805D4"/>
    <w:rsid w:val="00B854A5"/>
    <w:rsid w:val="00BB0AE7"/>
    <w:rsid w:val="00BB5B35"/>
    <w:rsid w:val="00BB73A0"/>
    <w:rsid w:val="00BD339D"/>
    <w:rsid w:val="00BE7EC2"/>
    <w:rsid w:val="00BF374A"/>
    <w:rsid w:val="00C01FF8"/>
    <w:rsid w:val="00C04956"/>
    <w:rsid w:val="00C226FA"/>
    <w:rsid w:val="00C33A02"/>
    <w:rsid w:val="00C35E74"/>
    <w:rsid w:val="00C522A3"/>
    <w:rsid w:val="00C52BE0"/>
    <w:rsid w:val="00C66470"/>
    <w:rsid w:val="00C80FAE"/>
    <w:rsid w:val="00CA2C0F"/>
    <w:rsid w:val="00CA4AF3"/>
    <w:rsid w:val="00CC75E7"/>
    <w:rsid w:val="00CE0362"/>
    <w:rsid w:val="00CE1117"/>
    <w:rsid w:val="00CF4A20"/>
    <w:rsid w:val="00D008A8"/>
    <w:rsid w:val="00D017EC"/>
    <w:rsid w:val="00D030B7"/>
    <w:rsid w:val="00D1736A"/>
    <w:rsid w:val="00D20FCB"/>
    <w:rsid w:val="00D268BF"/>
    <w:rsid w:val="00D5370E"/>
    <w:rsid w:val="00D55F73"/>
    <w:rsid w:val="00D62218"/>
    <w:rsid w:val="00DB2943"/>
    <w:rsid w:val="00DB5CEF"/>
    <w:rsid w:val="00DC4CEE"/>
    <w:rsid w:val="00DD2B5F"/>
    <w:rsid w:val="00DE2170"/>
    <w:rsid w:val="00DE569D"/>
    <w:rsid w:val="00E01210"/>
    <w:rsid w:val="00E0383F"/>
    <w:rsid w:val="00E17F10"/>
    <w:rsid w:val="00E2039E"/>
    <w:rsid w:val="00E37EA7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3978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238AF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</cp:lastModifiedBy>
  <cp:revision>14</cp:revision>
  <cp:lastPrinted>2025-06-26T13:49:00Z</cp:lastPrinted>
  <dcterms:created xsi:type="dcterms:W3CDTF">2024-04-10T12:43:00Z</dcterms:created>
  <dcterms:modified xsi:type="dcterms:W3CDTF">2025-07-02T08:39:00Z</dcterms:modified>
</cp:coreProperties>
</file>