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7BE36880" w:rsidR="00F77463" w:rsidRDefault="00090D53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ПОРЯДОК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ИЙ</w:t>
      </w:r>
    </w:p>
    <w:p w14:paraId="7D08BEBB" w14:textId="719DB36C" w:rsidR="00F77463" w:rsidRDefault="007E4A70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чергового</w:t>
      </w:r>
      <w:r w:rsidR="00440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442A80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18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F45FC0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9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 w:rsidR="00225B2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на 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tbl>
      <w:tblPr>
        <w:tblW w:w="102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8421"/>
      </w:tblGrid>
      <w:tr w:rsidR="00F77463" w:rsidRPr="00D222AD" w14:paraId="772EE43C" w14:textId="77777777" w:rsidTr="00FF58A6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F45FC0" w:rsidRPr="00FF4CAC" w14:paraId="373ACFF7" w14:textId="77777777" w:rsidTr="00FF58A6">
        <w:trPr>
          <w:trHeight w:val="12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71F35B43" w:rsidR="00F45FC0" w:rsidRPr="0000230A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556D417B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7550" w14:textId="22D8BCD6" w:rsidR="000A0C3D" w:rsidRPr="000A0C3D" w:rsidRDefault="000A0C3D" w:rsidP="000A0C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gramStart"/>
            <w:r w:rsidRPr="0037621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роботу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Нововолинської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публічної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бібліотеки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її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філій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 2024-2025 роках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0356E278" w14:textId="1AE66A92" w:rsidR="00F45FC0" w:rsidRPr="00C36243" w:rsidRDefault="00442A80" w:rsidP="00F45F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Патута</w:t>
            </w:r>
            <w:proofErr w:type="spellEnd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Світлана Ростиславівна, </w:t>
            </w:r>
            <w:proofErr w:type="spellStart"/>
            <w:r w:rsidR="00C36243"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в.о.начальника</w:t>
            </w:r>
            <w:proofErr w:type="spellEnd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віддділу</w:t>
            </w:r>
            <w:proofErr w:type="spellEnd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кульутри</w:t>
            </w:r>
            <w:proofErr w:type="spellEnd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. Хмельницька Аліна </w:t>
            </w: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Михайлівана</w:t>
            </w:r>
            <w:proofErr w:type="spellEnd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директор</w:t>
            </w:r>
            <w:r w:rsidR="00C36243"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Нововолинської публічної бібліотеки.</w:t>
            </w:r>
          </w:p>
        </w:tc>
      </w:tr>
      <w:tr w:rsidR="00F45FC0" w:rsidRPr="00FF4CAC" w14:paraId="76B4DA77" w14:textId="77777777" w:rsidTr="00FF58A6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2001065D" w:rsidR="00F45FC0" w:rsidRPr="0000230A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7368CDA1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5BF" w14:textId="296C42B2" w:rsidR="0090617C" w:rsidRDefault="0090617C" w:rsidP="00F45F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7621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готовність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37621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621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закладів</w:t>
            </w:r>
            <w:proofErr w:type="spellEnd"/>
            <w:proofErr w:type="gramEnd"/>
            <w:r w:rsidR="000A0C3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proofErr w:type="gramStart"/>
            <w:r w:rsidRPr="0037621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освіти</w:t>
            </w:r>
            <w:proofErr w:type="spellEnd"/>
            <w:r w:rsidRPr="006E352F">
              <w:t xml:space="preserve"> </w:t>
            </w:r>
            <w:r w:rsidRPr="006E35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35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Нововолинської</w:t>
            </w:r>
            <w:proofErr w:type="spellEnd"/>
            <w:proofErr w:type="gramEnd"/>
            <w:r w:rsidR="000A0C3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E35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6E35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35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6E35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35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громади</w:t>
            </w:r>
            <w:proofErr w:type="spellEnd"/>
            <w:r w:rsidRPr="0037621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нового 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  <w:r w:rsidRPr="0037621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  <w:r w:rsidRPr="0037621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621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навчального</w:t>
            </w:r>
            <w:proofErr w:type="spellEnd"/>
            <w:r w:rsidRPr="0037621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року</w:t>
            </w:r>
            <w:r w:rsidR="000A0C3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6B960E70" w14:textId="5D87F8F2" w:rsidR="00F45FC0" w:rsidRPr="00C36243" w:rsidRDefault="00442A80" w:rsidP="00F45F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Янюк</w:t>
            </w:r>
            <w:proofErr w:type="spellEnd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 Миколайович, начальник управ</w:t>
            </w:r>
            <w:r w:rsidR="00625589"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ління освіти.</w:t>
            </w:r>
          </w:p>
        </w:tc>
      </w:tr>
      <w:tr w:rsidR="00F45FC0" w:rsidRPr="00FF4CAC" w14:paraId="0586414F" w14:textId="77777777" w:rsidTr="00C36243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093F" w14:textId="625DDC59" w:rsidR="00F45FC0" w:rsidRPr="0000230A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619" w14:textId="681E565D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36B5" w14:textId="77777777" w:rsidR="000A0C3D" w:rsidRPr="000A0C3D" w:rsidRDefault="0090617C" w:rsidP="000A0C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bookmarkStart w:id="0" w:name="_Hlk145317294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 затвердження мережі класів і контингенту учнів закладів загальної середньої освіти Нововолинської міської територіальної громади на 2025-2026 навчальний рік</w:t>
            </w:r>
            <w:r w:rsidR="000A0C3D"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  <w:bookmarkEnd w:id="0"/>
          </w:p>
          <w:p w14:paraId="54EF9078" w14:textId="70EABF99" w:rsidR="00F45FC0" w:rsidRPr="00C36243" w:rsidRDefault="00625589" w:rsidP="000A0C3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Янюк</w:t>
            </w:r>
            <w:proofErr w:type="spellEnd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 Миколайович, начальник управління освіти.</w:t>
            </w:r>
          </w:p>
        </w:tc>
      </w:tr>
      <w:tr w:rsidR="00F45FC0" w:rsidRPr="00FF4CAC" w14:paraId="0842A4BB" w14:textId="77777777" w:rsidTr="00FF58A6">
        <w:trPr>
          <w:trHeight w:val="9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98A" w14:textId="45DB35DF" w:rsidR="00F45FC0" w:rsidRPr="0000230A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7E8" w14:textId="4C2E22D7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399D" w14:textId="2EE8F5BE" w:rsidR="0090617C" w:rsidRPr="000A0C3D" w:rsidRDefault="0090617C" w:rsidP="000A0C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згоди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 передачу в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оренду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комунального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майна</w:t>
            </w:r>
          </w:p>
          <w:p w14:paraId="1FC56A88" w14:textId="3A284507" w:rsidR="0090617C" w:rsidRPr="000A0C3D" w:rsidRDefault="0090617C" w:rsidP="000A0C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закладів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загальної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середньої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освіти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включення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переліку</w:t>
            </w:r>
            <w:proofErr w:type="spellEnd"/>
          </w:p>
          <w:p w14:paraId="73D85F34" w14:textId="5DD5A80A" w:rsidR="0090617C" w:rsidRPr="000A0C3D" w:rsidRDefault="0090617C" w:rsidP="000A0C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об’єктів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оренди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першого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типу.</w:t>
            </w:r>
          </w:p>
          <w:p w14:paraId="7292E406" w14:textId="0E6FD8AF" w:rsidR="00B14195" w:rsidRPr="00C36243" w:rsidRDefault="00625589" w:rsidP="000A0C3D">
            <w:pPr>
              <w:spacing w:after="0" w:line="240" w:lineRule="auto"/>
              <w:ind w:hanging="3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Янюк</w:t>
            </w:r>
            <w:proofErr w:type="spellEnd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 Миколайович, начальник управління освіти.</w:t>
            </w:r>
          </w:p>
        </w:tc>
      </w:tr>
      <w:tr w:rsidR="00F45FC0" w:rsidRPr="00FF4CAC" w14:paraId="04918608" w14:textId="77777777" w:rsidTr="00FF58A6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044" w14:textId="05AE894D" w:rsidR="00F45FC0" w:rsidRPr="0000230A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A53" w14:textId="60058A9F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5EB8" w14:textId="57B99A1F" w:rsidR="00625589" w:rsidRPr="000A0C3D" w:rsidRDefault="0090617C" w:rsidP="000A0C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ціни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платні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послуги</w:t>
            </w:r>
            <w:proofErr w:type="spellEnd"/>
            <w:r w:rsidR="000A0C3D"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закладів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освіти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Нововолинської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ради</w:t>
            </w:r>
            <w:r w:rsidR="000A0C3D"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Волинської області</w:t>
            </w:r>
            <w:r w:rsidR="000A0C3D" w:rsidRPr="000A0C3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168EEFC8" w14:textId="72C50178" w:rsidR="00B14195" w:rsidRPr="00C36243" w:rsidRDefault="00625589" w:rsidP="000A0C3D">
            <w:pPr>
              <w:spacing w:after="0" w:line="240" w:lineRule="auto"/>
              <w:ind w:hanging="3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Янюк</w:t>
            </w:r>
            <w:proofErr w:type="spellEnd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 Миколайович, начальник управління освіти.</w:t>
            </w:r>
          </w:p>
        </w:tc>
      </w:tr>
      <w:tr w:rsidR="00F45FC0" w:rsidRPr="00FF4CAC" w14:paraId="1CA98341" w14:textId="77777777" w:rsidTr="003E7A10">
        <w:trPr>
          <w:trHeight w:val="1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EE" w14:textId="13D607EC" w:rsidR="00F45FC0" w:rsidRPr="0000230A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009" w14:textId="5B9F2A43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54E8" w14:textId="1870D97C" w:rsidR="00C36243" w:rsidRPr="00C36243" w:rsidRDefault="00C36243" w:rsidP="00C36243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  <w:r w:rsidRPr="00C36243">
              <w:rPr>
                <w:b w:val="0"/>
                <w:bCs w:val="0"/>
                <w:sz w:val="28"/>
                <w:szCs w:val="28"/>
              </w:rPr>
              <w:t>Про  встановлення економічно обґрунтованих тарифів на теплову енергію, її виробництво, транспортування та постачання, послуги з постачання теплової енергії і постачання гарячої води.</w:t>
            </w:r>
          </w:p>
          <w:p w14:paraId="22DD3E3E" w14:textId="3EB97F0C" w:rsidR="00C36243" w:rsidRPr="00C36243" w:rsidRDefault="00625589" w:rsidP="003E7A10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F45FC0" w:rsidRPr="00FF4CAC" w14:paraId="0AD611CC" w14:textId="77777777" w:rsidTr="00FF58A6">
        <w:trPr>
          <w:trHeight w:val="12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14FA9E03" w:rsidR="00F45FC0" w:rsidRPr="0000230A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2095601E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4557" w14:textId="0D779B13" w:rsidR="00C36243" w:rsidRPr="00C36243" w:rsidRDefault="00C36243" w:rsidP="00EC64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3624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затвердження норм споживання теплової енергії, витраченої на 1м2 загальної опалювальної площі будівель/будинків у Нововолинській територіальній громаді за опалювальний період.</w:t>
            </w:r>
          </w:p>
          <w:p w14:paraId="2473D599" w14:textId="577C881E" w:rsidR="00C36243" w:rsidRPr="00C36243" w:rsidRDefault="00C36243" w:rsidP="003E7A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C36243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F45FC0" w:rsidRPr="00FF4CAC" w14:paraId="50C4B4B9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4BE" w14:textId="6D8C922F" w:rsidR="00F45FC0" w:rsidRPr="0000230A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6B6F" w14:textId="7D7B4130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2A8D" w14:textId="77777777" w:rsidR="003A1962" w:rsidRDefault="003A1962" w:rsidP="003A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4375A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надання дозволу на видалення зелених насаджень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5AFA5611" w14:textId="4FD22C64" w:rsidR="004375AF" w:rsidRPr="00C36243" w:rsidRDefault="003A1962" w:rsidP="002E3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Сватко Вадим Володимирович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управління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муніципальної варти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F45FC0" w:rsidRPr="00FF4CAC" w14:paraId="3D5252E0" w14:textId="77777777" w:rsidTr="0090617C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BFE" w14:textId="44D0FEA6" w:rsidR="00F45FC0" w:rsidRPr="0000230A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146E" w14:textId="23169A30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BD9E" w14:textId="77777777" w:rsidR="003A1962" w:rsidRDefault="003A1962" w:rsidP="003A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A0C3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схвалення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Програми підтримки ветеранів війни, членів їх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сімей,членів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сімей загиблих (померлих) ветеранів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війни,загиблих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(померлих) Захисників і Захисниць України,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A0C3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полонених військовослужбовців України та </w:t>
            </w:r>
            <w:proofErr w:type="spellStart"/>
            <w:r w:rsidRPr="000A0C3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осіб,зниклих</w:t>
            </w:r>
            <w:proofErr w:type="spellEnd"/>
            <w:r w:rsidRPr="000A0C3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безвісти за особливих </w:t>
            </w:r>
            <w:r w:rsidRPr="000A0C3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обставин, Нововолинської міської територіальної громади на 2026-2028 роки.</w:t>
            </w:r>
          </w:p>
          <w:p w14:paraId="05237BD5" w14:textId="18472753" w:rsidR="00F45FC0" w:rsidRPr="00EC64BC" w:rsidRDefault="003A1962" w:rsidP="003A19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Косаковська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Марина Юріївна, начальник відділу ветеранської політики.</w:t>
            </w:r>
          </w:p>
        </w:tc>
      </w:tr>
      <w:tr w:rsidR="000A0C3D" w:rsidRPr="00FF4CAC" w14:paraId="495FE53B" w14:textId="77777777" w:rsidTr="005649E3">
        <w:trPr>
          <w:trHeight w:val="18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04B4" w14:textId="77777777" w:rsidR="000A0C3D" w:rsidRPr="0000230A" w:rsidRDefault="000A0C3D" w:rsidP="000A0C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7AF" w14:textId="72C216A8" w:rsidR="000A0C3D" w:rsidRPr="00FF4CAC" w:rsidRDefault="000A0C3D" w:rsidP="000A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9DE5" w14:textId="77777777" w:rsidR="00FC2DBE" w:rsidRDefault="00FC2DBE" w:rsidP="005649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C2DB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затвердження складу постійно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FC2DB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діючої міжвідомчої комісії для розгляду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FC2DB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питань щодо відключення споживачів від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FC2DB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систем (мереж)  централізованого опалення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FC2DB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(теплопостачання) та постачання гарячої води у новій редакції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4F534A8D" w14:textId="55281B21" w:rsidR="000A0C3D" w:rsidRPr="000A0C3D" w:rsidRDefault="003A1962" w:rsidP="005649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Матрипула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Петро Петрович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управління будівництва та інфраструктури.</w:t>
            </w:r>
          </w:p>
        </w:tc>
      </w:tr>
      <w:tr w:rsidR="000A0C3D" w:rsidRPr="00FF4CAC" w14:paraId="709DB76B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594A" w14:textId="20C5FD99" w:rsidR="000A0C3D" w:rsidRPr="0000230A" w:rsidRDefault="000A0C3D" w:rsidP="000A0C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3F5B" w14:textId="6EFEC8AA" w:rsidR="000A0C3D" w:rsidRPr="00FF4CAC" w:rsidRDefault="000A0C3D" w:rsidP="000A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CAA" w14:textId="04CFA7E1" w:rsidR="000A0C3D" w:rsidRDefault="000A0C3D" w:rsidP="005649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606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план роботи </w:t>
            </w:r>
            <w:r w:rsidRPr="00D1606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виконавчого комітету та виконавчих органів Нововолинської міської ради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1606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IV квартал 2025 року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239A46E0" w14:textId="4C6A1C2E" w:rsidR="000A0C3D" w:rsidRPr="00FF4CAC" w:rsidRDefault="000A0C3D" w:rsidP="005649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Груй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Світлана Йосипівна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організаційно-виконавчого відділу виконавчого комітету.</w:t>
            </w:r>
          </w:p>
        </w:tc>
      </w:tr>
      <w:tr w:rsidR="000A0C3D" w:rsidRPr="00FF4CAC" w14:paraId="49D46DE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A3F2" w14:textId="669EA182" w:rsidR="000A0C3D" w:rsidRPr="0000230A" w:rsidRDefault="000A0C3D" w:rsidP="000A0C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4C37" w14:textId="251414B5" w:rsidR="000A0C3D" w:rsidRPr="00FF4CAC" w:rsidRDefault="000A0C3D" w:rsidP="000A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1D27" w14:textId="77777777" w:rsidR="001864A1" w:rsidRDefault="001864A1" w:rsidP="001864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E7A1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внесення змін до бюджету Нововолинської міської територіальної громади на 2025 рік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4DAB9087" w14:textId="44CA3610" w:rsidR="000A0C3D" w:rsidRPr="00CA5821" w:rsidRDefault="001864A1" w:rsidP="00186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E7A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E7A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Бурочук</w:t>
            </w:r>
            <w:proofErr w:type="spellEnd"/>
            <w:r w:rsidRPr="003E7A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Галина Вікторівна, начальник фінансового управління.</w:t>
            </w:r>
          </w:p>
        </w:tc>
      </w:tr>
      <w:tr w:rsidR="003E7A10" w:rsidRPr="00FF4CAC" w14:paraId="518D3ECD" w14:textId="77777777" w:rsidTr="003C3775">
        <w:trPr>
          <w:trHeight w:val="9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2D24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B3A4" w14:textId="7DB7C5D3" w:rsidR="003E7A10" w:rsidRPr="00FF4CAC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4663" w14:textId="5D2DF3B4" w:rsidR="001864A1" w:rsidRDefault="001864A1" w:rsidP="001864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hyperlink r:id="rId8" w:history="1">
              <w:r w:rsidRPr="00CA5821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>Про внесення змін до складу опікунської ради при виконавчому комітеті Нововолинської міської ради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40247445" w14:textId="0E2C419F" w:rsidR="003E7A10" w:rsidRPr="003E7A10" w:rsidRDefault="001864A1" w:rsidP="001864A1">
            <w:pPr>
              <w:shd w:val="clear" w:color="auto" w:fill="FFFFFF"/>
              <w:spacing w:after="0" w:line="240" w:lineRule="auto"/>
              <w:rPr>
                <w:lang w:val="uk-UA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Журавська Валентина Миколаївна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управління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соціальної політики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3E7A10" w:rsidRPr="00FF4CAC" w14:paraId="51EC4F76" w14:textId="77777777" w:rsidTr="003C3775">
        <w:trPr>
          <w:trHeight w:val="9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6D6F" w14:textId="6EA6EAA4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F8C5" w14:textId="0E2D1855" w:rsidR="003E7A10" w:rsidRPr="00FF4CAC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F7E3" w14:textId="77777777" w:rsidR="003E7A10" w:rsidRDefault="003E7A10" w:rsidP="003E7A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hyperlink r:id="rId9" w:history="1">
              <w:r w:rsidRPr="00CA5821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>Про надання одноразових грошових допомог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183F5D55" w14:textId="4EAA1015" w:rsidR="003E7A10" w:rsidRPr="00CA5821" w:rsidRDefault="003E7A10" w:rsidP="003E7A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Журавська Валентина Миколаївна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управління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соціальної політики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3E7A10" w:rsidRPr="00FF4CAC" w14:paraId="5E7372A4" w14:textId="77777777" w:rsidTr="00FF58A6">
        <w:trPr>
          <w:trHeight w:val="3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CA59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96D1" w14:textId="730B1EE9" w:rsidR="003E7A10" w:rsidRPr="00FF4CAC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8235" w14:textId="77777777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hyperlink r:id="rId10" w:history="1"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>Про затвердження складу Наглядової ради у сфері розподілу соціального житла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1986ABA4" w14:textId="3A9A02FF" w:rsidR="003E7A10" w:rsidRPr="00CA5821" w:rsidRDefault="003E7A10" w:rsidP="003E7A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юридичного відділу.</w:t>
            </w:r>
          </w:p>
        </w:tc>
      </w:tr>
      <w:tr w:rsidR="003E7A10" w:rsidRPr="00FF4CAC" w14:paraId="581781F9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FAF8" w14:textId="14847D6F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ABD3" w14:textId="0CADCD07" w:rsidR="003E7A10" w:rsidRPr="00FF4CAC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29B9" w14:textId="77777777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hyperlink r:id="rId11" w:history="1"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 xml:space="preserve">Про внесення змін до облікової справи </w:t>
              </w:r>
              <w:proofErr w:type="spellStart"/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>Батишевої</w:t>
              </w:r>
              <w:proofErr w:type="spellEnd"/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 xml:space="preserve"> Наталі Олександрівни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159D8C2E" w14:textId="0C7748B8" w:rsidR="003E7A10" w:rsidRPr="00D463BE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юридичного відділу.</w:t>
            </w:r>
          </w:p>
        </w:tc>
      </w:tr>
      <w:tr w:rsidR="003E7A10" w:rsidRPr="00FF4CAC" w14:paraId="0BFBCF33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45C7" w14:textId="39CCB582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DC3A" w14:textId="029F4D1B" w:rsidR="003E7A10" w:rsidRPr="00FF4CAC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149B" w14:textId="77777777" w:rsidR="003E7A10" w:rsidRDefault="003E7A10" w:rsidP="003E7A10">
            <w:pPr>
              <w:pStyle w:val="ab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hyperlink r:id="rId12" w:history="1">
              <w:r w:rsidRPr="00D463BE">
                <w:rPr>
                  <w:rFonts w:ascii="Times New Roman" w:eastAsia="Calibri" w:hAnsi="Times New Roman"/>
                  <w:sz w:val="28"/>
                  <w:szCs w:val="28"/>
                </w:rPr>
                <w:t xml:space="preserve">Про внесення змін до облікової справи </w:t>
              </w:r>
              <w:proofErr w:type="spellStart"/>
              <w:r w:rsidRPr="00D463BE">
                <w:rPr>
                  <w:rFonts w:ascii="Times New Roman" w:eastAsia="Calibri" w:hAnsi="Times New Roman"/>
                  <w:sz w:val="28"/>
                  <w:szCs w:val="28"/>
                </w:rPr>
                <w:t>Добродєєвої</w:t>
              </w:r>
              <w:proofErr w:type="spellEnd"/>
              <w:r w:rsidRPr="00D463BE">
                <w:rPr>
                  <w:rFonts w:ascii="Times New Roman" w:eastAsia="Calibri" w:hAnsi="Times New Roman"/>
                  <w:sz w:val="28"/>
                  <w:szCs w:val="28"/>
                </w:rPr>
                <w:t xml:space="preserve"> Анастасії Анатоліївни</w:t>
              </w:r>
            </w:hyperlink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685E7D5A" w14:textId="5FF45D64" w:rsidR="003E7A10" w:rsidRPr="00D463BE" w:rsidRDefault="003E7A10" w:rsidP="003E7A10">
            <w:pPr>
              <w:pStyle w:val="ab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6243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</w:t>
            </w:r>
            <w:r w:rsidRPr="00C36243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, начальник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відділу.</w:t>
            </w:r>
          </w:p>
        </w:tc>
      </w:tr>
      <w:tr w:rsidR="003E7A10" w:rsidRPr="00FF4CAC" w14:paraId="1C71EC09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8CF0" w14:textId="7D5C202D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A13" w14:textId="345DA3D4" w:rsidR="003E7A10" w:rsidRPr="00FF4CAC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9289" w14:textId="77777777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hyperlink r:id="rId13" w:history="1"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>Про внесення змін до облікової справи Івашко Наталії Олександрівни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5E5C77EF" w14:textId="3E02738D" w:rsidR="003E7A10" w:rsidRPr="00D463BE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юридичного відділу.</w:t>
            </w:r>
          </w:p>
        </w:tc>
      </w:tr>
      <w:tr w:rsidR="003E7A10" w:rsidRPr="00FF4CAC" w14:paraId="505BE4D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B6DA" w14:textId="524B6A63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A270" w14:textId="422CBB70" w:rsidR="003E7A10" w:rsidRPr="00FF4CAC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D508" w14:textId="77777777" w:rsidR="003E7A10" w:rsidRDefault="003E7A10" w:rsidP="003E7A10">
            <w:pPr>
              <w:pStyle w:val="ab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hyperlink r:id="rId14" w:history="1">
              <w:r w:rsidRPr="00D463BE">
                <w:rPr>
                  <w:rFonts w:ascii="Times New Roman" w:eastAsia="Calibri" w:hAnsi="Times New Roman"/>
                  <w:sz w:val="28"/>
                  <w:szCs w:val="28"/>
                </w:rPr>
                <w:t>Про внесення змін до облікової справи Карпової Олени Миколаївни</w:t>
              </w:r>
            </w:hyperlink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24C262FA" w14:textId="5CFF6A5F" w:rsidR="003E7A10" w:rsidRPr="00D463BE" w:rsidRDefault="003E7A10" w:rsidP="003E7A10">
            <w:pPr>
              <w:pStyle w:val="ab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6243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</w:t>
            </w:r>
            <w:r w:rsidRPr="00C36243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, начальник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відділу.</w:t>
            </w:r>
          </w:p>
        </w:tc>
      </w:tr>
      <w:tr w:rsidR="003E7A10" w:rsidRPr="00FF4CAC" w14:paraId="5C3EBBA2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22C3" w14:textId="323D4489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56A7" w14:textId="76D84E0A" w:rsidR="003E7A10" w:rsidRPr="00FF4CAC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7F36" w14:textId="77777777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hyperlink r:id="rId15" w:history="1"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 xml:space="preserve">Про внесення змін до облікової справи </w:t>
              </w:r>
              <w:proofErr w:type="spellStart"/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>Костроміної</w:t>
              </w:r>
              <w:proofErr w:type="spellEnd"/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 xml:space="preserve"> Ольги Сергіївни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4C3D06E7" w14:textId="271EE507" w:rsidR="003E7A10" w:rsidRPr="00D463BE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юридичного відділу.</w:t>
            </w:r>
          </w:p>
        </w:tc>
      </w:tr>
      <w:tr w:rsidR="003E7A10" w:rsidRPr="00FF4CAC" w14:paraId="57BF991B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37B2" w14:textId="737B1D2C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9C2E" w14:textId="6336CDF7" w:rsidR="003E7A10" w:rsidRPr="00FF4CAC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B98A" w14:textId="77777777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hyperlink r:id="rId16" w:history="1"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 xml:space="preserve">Про внесення змін до облікової справи </w:t>
              </w:r>
              <w:proofErr w:type="spellStart"/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>Кушвід</w:t>
              </w:r>
              <w:proofErr w:type="spellEnd"/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 xml:space="preserve"> Ірини Олексіївни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31605592" w14:textId="6F5A8CA4" w:rsidR="003E7A10" w:rsidRPr="00D463BE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юридичного відділу.</w:t>
            </w:r>
          </w:p>
        </w:tc>
      </w:tr>
      <w:tr w:rsidR="003E7A10" w:rsidRPr="00FF4CAC" w14:paraId="515077BA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F7CF" w14:textId="551B2648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B4A3" w14:textId="48887225" w:rsidR="003E7A10" w:rsidRPr="00FF4CAC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41A1" w14:textId="77777777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hyperlink r:id="rId17" w:history="1"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 xml:space="preserve">Про внесення змін до облікової справи </w:t>
              </w:r>
              <w:proofErr w:type="spellStart"/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>Ментій</w:t>
              </w:r>
              <w:proofErr w:type="spellEnd"/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 xml:space="preserve"> Ольги Степанівни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585BB58B" w14:textId="3A1B6DBE" w:rsidR="003E7A10" w:rsidRPr="00D463BE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юридичного відділу.</w:t>
            </w:r>
          </w:p>
        </w:tc>
      </w:tr>
      <w:tr w:rsidR="003E7A10" w:rsidRPr="00FF4CAC" w14:paraId="217B2CEF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73C" w14:textId="0D987765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7524" w14:textId="358FC11F" w:rsidR="003E7A10" w:rsidRPr="00FF4CAC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EFB5" w14:textId="77777777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hyperlink r:id="rId18" w:history="1"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>Про внесення змін до облікової справи Янченко Ольги Вікторівни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2FE5E47C" w14:textId="408ABC7C" w:rsidR="003E7A10" w:rsidRPr="00D463BE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юридичного відділу.</w:t>
            </w:r>
          </w:p>
        </w:tc>
      </w:tr>
      <w:tr w:rsidR="003E7A10" w:rsidRPr="00FF4CAC" w14:paraId="32F874B6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EFEF" w14:textId="1ABE1938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79FE" w14:textId="66F08745" w:rsidR="003E7A10" w:rsidRPr="00FF4CAC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F39D" w14:textId="77777777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hyperlink r:id="rId19" w:history="1"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>Про взяття на облік громадян, що потребують житла з фонду житла, призначеного для тимчасового проживання внутрішньо переміщених осіб Величко Олени Олександрівни з сім’єю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3B7FDAC4" w14:textId="3B6988DB" w:rsidR="003E7A10" w:rsidRPr="00D463BE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юридичного відділу.</w:t>
            </w:r>
          </w:p>
        </w:tc>
      </w:tr>
      <w:tr w:rsidR="003E7A10" w:rsidRPr="00FF4CAC" w14:paraId="063EBD8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4823" w14:textId="09DA3C2F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29DA" w14:textId="34824712" w:rsidR="003E7A10" w:rsidRPr="00FF4CAC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CF08" w14:textId="77777777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hyperlink r:id="rId20" w:history="1"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>Про взяття на облік громадян, що потребують житла з фонду житла, призначеного для тимчасового проживання внутрішньо переміщених осіб Самофалова Олександра Вікторовича з сім’єю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47D66072" w14:textId="580531CF" w:rsidR="003E7A10" w:rsidRPr="00D463BE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юридичного відділу.</w:t>
            </w:r>
          </w:p>
        </w:tc>
      </w:tr>
      <w:tr w:rsidR="003E7A10" w:rsidRPr="00FF4CAC" w14:paraId="27DC443D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D33A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14D7" w14:textId="04ED51B0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6C9E" w14:textId="77777777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hyperlink r:id="rId21" w:history="1"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  </w:r>
              <w:proofErr w:type="spellStart"/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>Шумакової</w:t>
              </w:r>
              <w:proofErr w:type="spellEnd"/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 xml:space="preserve"> Тетяни Леонідівни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6B293B7E" w14:textId="07C6B827" w:rsidR="003E7A10" w:rsidRPr="00D463BE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юридичного відділу.</w:t>
            </w:r>
          </w:p>
        </w:tc>
      </w:tr>
      <w:tr w:rsidR="003E7A10" w:rsidRPr="00FF4CAC" w14:paraId="223B96CB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4C45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EDE1" w14:textId="1F637FBE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55DC" w14:textId="77777777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hyperlink r:id="rId22" w:history="1"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  </w:r>
              <w:proofErr w:type="spellStart"/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>Яковлевої</w:t>
              </w:r>
              <w:proofErr w:type="spellEnd"/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 xml:space="preserve"> Олени Олександрівни з сім’єю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68A8791F" w14:textId="5B4D9BC2" w:rsidR="003E7A10" w:rsidRPr="00D463BE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юридичного відділу.</w:t>
            </w:r>
          </w:p>
        </w:tc>
      </w:tr>
      <w:tr w:rsidR="003E7A10" w:rsidRPr="00FF4CAC" w14:paraId="7A0158CE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1C4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8AC2" w14:textId="19B81EFC" w:rsidR="003E7A10" w:rsidRP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E329" w14:textId="77777777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hyperlink r:id="rId23" w:history="1">
              <w:r w:rsidRPr="00D463BE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>Про затвердження списку громадян, що потребують житла з фонду житла, призначеного для тимчасового проживання внутрішньо переміщених осіб в новій редакції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7600065F" w14:textId="7CAD6E9D" w:rsidR="003E7A10" w:rsidRPr="00D463BE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юридичного відділу.</w:t>
            </w:r>
          </w:p>
        </w:tc>
      </w:tr>
      <w:tr w:rsidR="003E7A10" w:rsidRPr="00FF4CAC" w14:paraId="263146FB" w14:textId="77777777" w:rsidTr="006B31C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2FDA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A644" w14:textId="6A8BC46A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DFDE" w14:textId="71B20985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надання дозволу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</w:t>
            </w: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 оформлення договору дарування часток квартири на ім’я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____.</w:t>
            </w: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DDA2E5C" w14:textId="0DB9EAC6" w:rsidR="00E50CF2" w:rsidRPr="00E50CF2" w:rsidRDefault="00E50CF2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7A10" w:rsidRPr="00FF4CAC" w14:paraId="08175BAB" w14:textId="77777777" w:rsidTr="006B31C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DD5C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06DD" w14:textId="520A9122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C4A4" w14:textId="2EFE5015" w:rsidR="003E7A10" w:rsidRDefault="003E7A10" w:rsidP="0056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надання дозволу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</w:t>
            </w: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 w:rsid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</w:t>
            </w: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еповнолітньому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</w:t>
            </w: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 оформлення договору дарування ¾  частки квартири на ім’я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</w:t>
            </w: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та визначення часток у спільній сумісній власності</w:t>
            </w:r>
            <w:r w:rsid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73330A19" w14:textId="3AEAA025" w:rsidR="00E50CF2" w:rsidRPr="00E50CF2" w:rsidRDefault="00E50CF2" w:rsidP="00E50C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7A10" w:rsidRPr="00FF4CAC" w14:paraId="074D347D" w14:textId="77777777" w:rsidTr="006B31C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189F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7FE6" w14:textId="01902475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40C0" w14:textId="7F372213" w:rsidR="003E7A10" w:rsidRDefault="003E7A10" w:rsidP="00E50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втрату статусу дитини-сироти, малолітнім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</w:t>
            </w: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та припинення опіки над ним</w:t>
            </w:r>
            <w:r w:rsid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5B708939" w14:textId="21FDA73F" w:rsidR="00E50CF2" w:rsidRPr="00E50CF2" w:rsidRDefault="00E50CF2" w:rsidP="00E50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7A10" w:rsidRPr="00FF4CAC" w14:paraId="324DDE05" w14:textId="77777777" w:rsidTr="006B31C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61DF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6407" w14:textId="74930C21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87A7" w14:textId="4687830D" w:rsidR="003E7A10" w:rsidRDefault="003E7A10" w:rsidP="00E50C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закріплення права на користування житлом за малолітнім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_____.</w:t>
            </w:r>
          </w:p>
          <w:p w14:paraId="6BB24D56" w14:textId="0419F913" w:rsidR="00E50CF2" w:rsidRPr="00E50CF2" w:rsidRDefault="00E50CF2" w:rsidP="00E50C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7A10" w:rsidRPr="00FF4CAC" w14:paraId="0E7222AA" w14:textId="77777777" w:rsidTr="006B31C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9043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1383" w14:textId="2178C1D5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E27" w14:textId="346CBE15" w:rsidR="003E7A10" w:rsidRDefault="003E7A10" w:rsidP="00E50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влаштування на виховання та спільне проживання у ДБСТ 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</w:t>
            </w: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дітей, позбавлених батьківського піклування</w:t>
            </w:r>
            <w:r w:rsid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571652C5" w14:textId="33C719FE" w:rsidR="00E50CF2" w:rsidRPr="00E50CF2" w:rsidRDefault="00E50CF2" w:rsidP="00E50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7A10" w:rsidRPr="00FF4CAC" w14:paraId="3C91DFDC" w14:textId="77777777" w:rsidTr="006B31C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3D65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24B5" w14:textId="071AF29F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EDBF" w14:textId="5B781C6E" w:rsidR="003E7A10" w:rsidRDefault="003E7A10" w:rsidP="00E50C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утворення прийомної сім’ї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_____.</w:t>
            </w:r>
          </w:p>
          <w:p w14:paraId="745A057F" w14:textId="62176EC2" w:rsidR="00E50CF2" w:rsidRPr="00E50CF2" w:rsidRDefault="00E50CF2" w:rsidP="00E50C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7A10" w:rsidRPr="00FF4CAC" w14:paraId="66F61F29" w14:textId="77777777" w:rsidTr="006B31C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913D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7A26" w14:textId="6C000E44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5B7" w14:textId="1220365F" w:rsidR="003E7A10" w:rsidRDefault="003E7A10" w:rsidP="00E50C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встановлення піклування над дитиною-сиротою неповнолітнім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____.</w:t>
            </w: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9B4C4FE" w14:textId="3D0F687C" w:rsidR="00E50CF2" w:rsidRPr="00E50CF2" w:rsidRDefault="00E50CF2" w:rsidP="00E50C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7A10" w:rsidRPr="00FF4CAC" w14:paraId="02A61802" w14:textId="77777777" w:rsidTr="006B31C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56B1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8A5C" w14:textId="2B95EA08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DFE9" w14:textId="3A5BDF67" w:rsidR="003E7A10" w:rsidRDefault="003E7A10" w:rsidP="00E50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надання статусу дитини-сироти</w:t>
            </w:r>
            <w:r w:rsid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малолітньому 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</w:t>
            </w: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</w:t>
            </w:r>
          </w:p>
          <w:p w14:paraId="0B16BEE5" w14:textId="4042980E" w:rsidR="00E50CF2" w:rsidRPr="00E50CF2" w:rsidRDefault="00E50CF2" w:rsidP="00E50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7A10" w:rsidRPr="00FF4CAC" w14:paraId="2E6EA53C" w14:textId="77777777" w:rsidTr="006B31C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095B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CAF8" w14:textId="01B9249B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472" w14:textId="793DE776" w:rsidR="003E7A10" w:rsidRDefault="003E7A10" w:rsidP="00E50C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встановлення опіки над дитиною-сиротою малолітнім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______.</w:t>
            </w:r>
          </w:p>
          <w:p w14:paraId="1CC43695" w14:textId="56D5B0AB" w:rsidR="00E50CF2" w:rsidRPr="00E50CF2" w:rsidRDefault="00E50CF2" w:rsidP="00E50C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7A10" w:rsidRPr="00FF4CAC" w14:paraId="17CB4755" w14:textId="77777777" w:rsidTr="006B31C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D8CB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D0FF" w14:textId="3209B130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2195" w14:textId="73282CC0" w:rsidR="003E7A10" w:rsidRDefault="003E7A10" w:rsidP="0056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висновку  про недоцільність позбавлення батьківських прав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</w:t>
            </w:r>
            <w:r w:rsid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відносно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</w:t>
            </w: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та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</w:t>
            </w:r>
            <w:r w:rsid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707D73AA" w14:textId="3B373A41" w:rsidR="00E50CF2" w:rsidRPr="00E50CF2" w:rsidRDefault="00E50CF2" w:rsidP="00E50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7A10" w:rsidRPr="00FF4CAC" w14:paraId="646AD4FD" w14:textId="77777777" w:rsidTr="006B31C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93B7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AB73" w14:textId="68594F59" w:rsidR="003E7A10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BBCF" w14:textId="72CAD18C" w:rsidR="00E50CF2" w:rsidRDefault="003E7A10" w:rsidP="00564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надання статусу дитини, яка постраждала внаслідок</w:t>
            </w:r>
            <w:r w:rsidR="005649E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воєнних дій та збройних конфліктів,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</w:t>
            </w:r>
            <w:r w:rsid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3E0517B2" w14:textId="0DD3CA72" w:rsidR="003E7A10" w:rsidRPr="00E50CF2" w:rsidRDefault="00E50CF2" w:rsidP="00E50C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  <w:r w:rsidR="003E7A10"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</w:t>
            </w:r>
          </w:p>
        </w:tc>
      </w:tr>
      <w:tr w:rsidR="003E7A10" w:rsidRPr="00FF4CAC" w14:paraId="357699F7" w14:textId="77777777" w:rsidTr="006B31C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8962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3D0E" w14:textId="22A8F41A" w:rsidR="003E7A10" w:rsidRDefault="00E50CF2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2927" w14:textId="17F930B7" w:rsidR="003E7A10" w:rsidRDefault="003E7A10" w:rsidP="00E50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надання статусу дитини, яка постраждала внаслідок</w:t>
            </w:r>
            <w:r w:rsidR="005649E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воєнних дій та збройних конфліктів,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</w:t>
            </w:r>
            <w:r w:rsid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4E5F34BA" w14:textId="376080C1" w:rsidR="00E50CF2" w:rsidRPr="00E50CF2" w:rsidRDefault="00E50CF2" w:rsidP="00E50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7A10" w:rsidRPr="00FF4CAC" w14:paraId="5BD2879E" w14:textId="77777777" w:rsidTr="006B31C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6B8E" w14:textId="77777777" w:rsidR="003E7A10" w:rsidRPr="0000230A" w:rsidRDefault="003E7A10" w:rsidP="003E7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0C3" w14:textId="69AF0C12" w:rsidR="003E7A10" w:rsidRDefault="00E50CF2" w:rsidP="003E7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1AA" w14:textId="2E84B1CB" w:rsidR="003E7A10" w:rsidRDefault="003E7A10" w:rsidP="00E50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надання статусу дитини, яка постраждала внаслідок</w:t>
            </w:r>
            <w:r w:rsidR="005649E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воєнних дій та збройних конфліктів, </w:t>
            </w:r>
            <w:r w:rsidR="00186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</w:t>
            </w:r>
            <w:r w:rsidR="00E50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7843CB13" w14:textId="43106C7A" w:rsidR="00E50CF2" w:rsidRPr="00E50CF2" w:rsidRDefault="00E50CF2" w:rsidP="00E50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</w:tbl>
    <w:p w14:paraId="20F95A26" w14:textId="25EC57DD" w:rsidR="00831CF5" w:rsidRDefault="00831CF5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1B41085B" w14:textId="77777777" w:rsidR="009E20D3" w:rsidRDefault="009E20D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0325D45" w14:textId="7D78B83D" w:rsidR="004F05B3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5CF835DB" w14:textId="3DEC9913" w:rsidR="00842C9D" w:rsidRPr="00D222AD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sectPr w:rsidR="00842C9D" w:rsidRPr="00D222AD" w:rsidSect="00831CF5">
      <w:headerReference w:type="default" r:id="rId24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8223" w14:textId="77777777" w:rsidR="00655236" w:rsidRDefault="00655236" w:rsidP="009B7CA9">
      <w:pPr>
        <w:spacing w:after="0" w:line="240" w:lineRule="auto"/>
      </w:pPr>
      <w:r>
        <w:separator/>
      </w:r>
    </w:p>
  </w:endnote>
  <w:endnote w:type="continuationSeparator" w:id="0">
    <w:p w14:paraId="29F5E44B" w14:textId="77777777" w:rsidR="00655236" w:rsidRDefault="00655236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EE02" w14:textId="77777777" w:rsidR="00655236" w:rsidRDefault="00655236" w:rsidP="009B7CA9">
      <w:pPr>
        <w:spacing w:after="0" w:line="240" w:lineRule="auto"/>
      </w:pPr>
      <w:r>
        <w:separator/>
      </w:r>
    </w:p>
  </w:footnote>
  <w:footnote w:type="continuationSeparator" w:id="0">
    <w:p w14:paraId="2AC0EB90" w14:textId="77777777" w:rsidR="00655236" w:rsidRDefault="00655236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404"/>
    <w:multiLevelType w:val="hybridMultilevel"/>
    <w:tmpl w:val="7F1CC41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3647B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50C1AE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151C018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15505328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17B8236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17F11CF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1EE561B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1FA41E9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25670CA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27A52D1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27E24258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36187FC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3A8407A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40AB176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453C56F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4AEF7C56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4CAA598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9" w15:restartNumberingAfterBreak="0">
    <w:nsid w:val="4E497C6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 w15:restartNumberingAfterBreak="0">
    <w:nsid w:val="511F5B89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1" w15:restartNumberingAfterBreak="0">
    <w:nsid w:val="53BA56B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2" w15:restartNumberingAfterBreak="0">
    <w:nsid w:val="55491FA9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3" w15:restartNumberingAfterBreak="0">
    <w:nsid w:val="595F570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4" w15:restartNumberingAfterBreak="0">
    <w:nsid w:val="5CAF7ED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5" w15:restartNumberingAfterBreak="0">
    <w:nsid w:val="5F9234F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6" w15:restartNumberingAfterBreak="0">
    <w:nsid w:val="642A5A2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7" w15:restartNumberingAfterBreak="0">
    <w:nsid w:val="6961771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8" w15:restartNumberingAfterBreak="0">
    <w:nsid w:val="6AFE71D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9" w15:restartNumberingAfterBreak="0">
    <w:nsid w:val="6D286AF8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0" w15:restartNumberingAfterBreak="0">
    <w:nsid w:val="78C3295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1" w15:restartNumberingAfterBreak="0">
    <w:nsid w:val="7C05267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2" w15:restartNumberingAfterBreak="0">
    <w:nsid w:val="7DB97711"/>
    <w:multiLevelType w:val="hybridMultilevel"/>
    <w:tmpl w:val="7F1CC412"/>
    <w:lvl w:ilvl="0" w:tplc="E53E23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85418682">
    <w:abstractNumId w:val="9"/>
  </w:num>
  <w:num w:numId="2" w16cid:durableId="733164269">
    <w:abstractNumId w:val="11"/>
  </w:num>
  <w:num w:numId="3" w16cid:durableId="1642271145">
    <w:abstractNumId w:val="8"/>
  </w:num>
  <w:num w:numId="4" w16cid:durableId="1609970532">
    <w:abstractNumId w:val="20"/>
  </w:num>
  <w:num w:numId="5" w16cid:durableId="1531993550">
    <w:abstractNumId w:val="6"/>
  </w:num>
  <w:num w:numId="6" w16cid:durableId="1684816101">
    <w:abstractNumId w:val="32"/>
  </w:num>
  <w:num w:numId="7" w16cid:durableId="786894214">
    <w:abstractNumId w:val="0"/>
  </w:num>
  <w:num w:numId="8" w16cid:durableId="1651904328">
    <w:abstractNumId w:val="3"/>
  </w:num>
  <w:num w:numId="9" w16cid:durableId="558781503">
    <w:abstractNumId w:val="13"/>
  </w:num>
  <w:num w:numId="10" w16cid:durableId="796870008">
    <w:abstractNumId w:val="18"/>
  </w:num>
  <w:num w:numId="11" w16cid:durableId="1746486414">
    <w:abstractNumId w:val="26"/>
  </w:num>
  <w:num w:numId="12" w16cid:durableId="1714110450">
    <w:abstractNumId w:val="1"/>
  </w:num>
  <w:num w:numId="13" w16cid:durableId="1306006261">
    <w:abstractNumId w:val="10"/>
  </w:num>
  <w:num w:numId="14" w16cid:durableId="1901407225">
    <w:abstractNumId w:val="24"/>
  </w:num>
  <w:num w:numId="15" w16cid:durableId="2011980298">
    <w:abstractNumId w:val="31"/>
  </w:num>
  <w:num w:numId="16" w16cid:durableId="1195464453">
    <w:abstractNumId w:val="22"/>
  </w:num>
  <w:num w:numId="17" w16cid:durableId="1764229206">
    <w:abstractNumId w:val="5"/>
  </w:num>
  <w:num w:numId="18" w16cid:durableId="1597060312">
    <w:abstractNumId w:val="16"/>
  </w:num>
  <w:num w:numId="19" w16cid:durableId="116797561">
    <w:abstractNumId w:val="27"/>
  </w:num>
  <w:num w:numId="20" w16cid:durableId="1818258307">
    <w:abstractNumId w:val="15"/>
  </w:num>
  <w:num w:numId="21" w16cid:durableId="981228848">
    <w:abstractNumId w:val="17"/>
  </w:num>
  <w:num w:numId="22" w16cid:durableId="1470393236">
    <w:abstractNumId w:val="25"/>
  </w:num>
  <w:num w:numId="23" w16cid:durableId="97408802">
    <w:abstractNumId w:val="14"/>
  </w:num>
  <w:num w:numId="24" w16cid:durableId="606617643">
    <w:abstractNumId w:val="28"/>
  </w:num>
  <w:num w:numId="25" w16cid:durableId="19286751">
    <w:abstractNumId w:val="7"/>
  </w:num>
  <w:num w:numId="26" w16cid:durableId="175388138">
    <w:abstractNumId w:val="29"/>
  </w:num>
  <w:num w:numId="27" w16cid:durableId="1771966397">
    <w:abstractNumId w:val="19"/>
  </w:num>
  <w:num w:numId="28" w16cid:durableId="1917934727">
    <w:abstractNumId w:val="12"/>
  </w:num>
  <w:num w:numId="29" w16cid:durableId="1505971878">
    <w:abstractNumId w:val="30"/>
  </w:num>
  <w:num w:numId="30" w16cid:durableId="1577591313">
    <w:abstractNumId w:val="4"/>
  </w:num>
  <w:num w:numId="31" w16cid:durableId="1897037509">
    <w:abstractNumId w:val="21"/>
  </w:num>
  <w:num w:numId="32" w16cid:durableId="1405377756">
    <w:abstractNumId w:val="23"/>
  </w:num>
  <w:num w:numId="33" w16cid:durableId="660885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6D5F"/>
    <w:rsid w:val="000803E8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3273"/>
    <w:rsid w:val="000C545F"/>
    <w:rsid w:val="000C7546"/>
    <w:rsid w:val="000D2E74"/>
    <w:rsid w:val="000D3894"/>
    <w:rsid w:val="000D61E2"/>
    <w:rsid w:val="000E11AA"/>
    <w:rsid w:val="000F4181"/>
    <w:rsid w:val="000F799E"/>
    <w:rsid w:val="00106B68"/>
    <w:rsid w:val="00111CD5"/>
    <w:rsid w:val="0011657A"/>
    <w:rsid w:val="0012121B"/>
    <w:rsid w:val="00122708"/>
    <w:rsid w:val="001231A3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60FEB"/>
    <w:rsid w:val="00161EF8"/>
    <w:rsid w:val="00164D03"/>
    <w:rsid w:val="00166CAA"/>
    <w:rsid w:val="00170208"/>
    <w:rsid w:val="00171A34"/>
    <w:rsid w:val="001864A1"/>
    <w:rsid w:val="001A45CD"/>
    <w:rsid w:val="001A62C4"/>
    <w:rsid w:val="001A6D9E"/>
    <w:rsid w:val="001B56CA"/>
    <w:rsid w:val="001C1048"/>
    <w:rsid w:val="001C21CA"/>
    <w:rsid w:val="001C5A9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20C8"/>
    <w:rsid w:val="00206E86"/>
    <w:rsid w:val="00207122"/>
    <w:rsid w:val="00213227"/>
    <w:rsid w:val="00213325"/>
    <w:rsid w:val="002212E1"/>
    <w:rsid w:val="0022160B"/>
    <w:rsid w:val="00221850"/>
    <w:rsid w:val="00222020"/>
    <w:rsid w:val="002237F1"/>
    <w:rsid w:val="00225B27"/>
    <w:rsid w:val="00225EC2"/>
    <w:rsid w:val="00230967"/>
    <w:rsid w:val="002359C9"/>
    <w:rsid w:val="00237484"/>
    <w:rsid w:val="0024220A"/>
    <w:rsid w:val="0024223F"/>
    <w:rsid w:val="00244957"/>
    <w:rsid w:val="00246534"/>
    <w:rsid w:val="002533CF"/>
    <w:rsid w:val="002562F2"/>
    <w:rsid w:val="002565EA"/>
    <w:rsid w:val="00260549"/>
    <w:rsid w:val="002619AC"/>
    <w:rsid w:val="002645D2"/>
    <w:rsid w:val="00267962"/>
    <w:rsid w:val="00270957"/>
    <w:rsid w:val="00272C6B"/>
    <w:rsid w:val="00276E8D"/>
    <w:rsid w:val="00294178"/>
    <w:rsid w:val="002A1B41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41B"/>
    <w:rsid w:val="002E3855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63C5"/>
    <w:rsid w:val="00337410"/>
    <w:rsid w:val="003379DF"/>
    <w:rsid w:val="00346153"/>
    <w:rsid w:val="00347856"/>
    <w:rsid w:val="003533A3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43FF"/>
    <w:rsid w:val="0038518C"/>
    <w:rsid w:val="00387E8C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3775"/>
    <w:rsid w:val="003D1A63"/>
    <w:rsid w:val="003D223D"/>
    <w:rsid w:val="003D34C5"/>
    <w:rsid w:val="003D6A00"/>
    <w:rsid w:val="003E5F33"/>
    <w:rsid w:val="003E7A10"/>
    <w:rsid w:val="003F0715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375AF"/>
    <w:rsid w:val="00440A1A"/>
    <w:rsid w:val="00442A80"/>
    <w:rsid w:val="00443D33"/>
    <w:rsid w:val="00452D7E"/>
    <w:rsid w:val="0046086B"/>
    <w:rsid w:val="0046435A"/>
    <w:rsid w:val="00467175"/>
    <w:rsid w:val="00467AF1"/>
    <w:rsid w:val="0047017C"/>
    <w:rsid w:val="00470E5F"/>
    <w:rsid w:val="00471545"/>
    <w:rsid w:val="00473ACD"/>
    <w:rsid w:val="004761A2"/>
    <w:rsid w:val="00492D6D"/>
    <w:rsid w:val="004944D2"/>
    <w:rsid w:val="00495C80"/>
    <w:rsid w:val="004A1F63"/>
    <w:rsid w:val="004A60FF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3226A"/>
    <w:rsid w:val="00535332"/>
    <w:rsid w:val="00535AD9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A2185"/>
    <w:rsid w:val="005A2B45"/>
    <w:rsid w:val="005B1854"/>
    <w:rsid w:val="005B31F4"/>
    <w:rsid w:val="005B60D3"/>
    <w:rsid w:val="005D6E5A"/>
    <w:rsid w:val="005E2F54"/>
    <w:rsid w:val="005E3F1C"/>
    <w:rsid w:val="005E455B"/>
    <w:rsid w:val="005F1D03"/>
    <w:rsid w:val="005F30F4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517E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4B24"/>
    <w:rsid w:val="006868BB"/>
    <w:rsid w:val="006872E7"/>
    <w:rsid w:val="0069578E"/>
    <w:rsid w:val="0069580A"/>
    <w:rsid w:val="006A0A6E"/>
    <w:rsid w:val="006A2AC6"/>
    <w:rsid w:val="006A4D15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5813"/>
    <w:rsid w:val="00744AEF"/>
    <w:rsid w:val="0074572F"/>
    <w:rsid w:val="00754504"/>
    <w:rsid w:val="007636A6"/>
    <w:rsid w:val="00767E26"/>
    <w:rsid w:val="00785BD8"/>
    <w:rsid w:val="007873A9"/>
    <w:rsid w:val="007A0482"/>
    <w:rsid w:val="007A0A2D"/>
    <w:rsid w:val="007A2C24"/>
    <w:rsid w:val="007B5B43"/>
    <w:rsid w:val="007B7D64"/>
    <w:rsid w:val="007C3BCA"/>
    <w:rsid w:val="007C5CC4"/>
    <w:rsid w:val="007C6E56"/>
    <w:rsid w:val="007D31D2"/>
    <w:rsid w:val="007E03FE"/>
    <w:rsid w:val="007E0DF4"/>
    <w:rsid w:val="007E44D7"/>
    <w:rsid w:val="007E4A70"/>
    <w:rsid w:val="007F7A49"/>
    <w:rsid w:val="008107EE"/>
    <w:rsid w:val="00810CC2"/>
    <w:rsid w:val="008167B5"/>
    <w:rsid w:val="00821A2C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242F"/>
    <w:rsid w:val="008537D5"/>
    <w:rsid w:val="00854B07"/>
    <w:rsid w:val="00855665"/>
    <w:rsid w:val="00874A01"/>
    <w:rsid w:val="00876F21"/>
    <w:rsid w:val="00887598"/>
    <w:rsid w:val="008A466F"/>
    <w:rsid w:val="008A5EFA"/>
    <w:rsid w:val="008A645C"/>
    <w:rsid w:val="008B039D"/>
    <w:rsid w:val="008C2707"/>
    <w:rsid w:val="008C7BAA"/>
    <w:rsid w:val="008D636A"/>
    <w:rsid w:val="008D6851"/>
    <w:rsid w:val="008D6A23"/>
    <w:rsid w:val="008E14B0"/>
    <w:rsid w:val="008E38E0"/>
    <w:rsid w:val="008F0AEC"/>
    <w:rsid w:val="008F4ED3"/>
    <w:rsid w:val="008F5474"/>
    <w:rsid w:val="0090190D"/>
    <w:rsid w:val="00901927"/>
    <w:rsid w:val="009026AE"/>
    <w:rsid w:val="0090617C"/>
    <w:rsid w:val="0090699A"/>
    <w:rsid w:val="009076B2"/>
    <w:rsid w:val="00911E19"/>
    <w:rsid w:val="00915A11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5DD0"/>
    <w:rsid w:val="009663AA"/>
    <w:rsid w:val="00972FE1"/>
    <w:rsid w:val="0097563A"/>
    <w:rsid w:val="009773D4"/>
    <w:rsid w:val="00977FF5"/>
    <w:rsid w:val="00981CBF"/>
    <w:rsid w:val="00983DB6"/>
    <w:rsid w:val="00985075"/>
    <w:rsid w:val="00991BB8"/>
    <w:rsid w:val="009A1693"/>
    <w:rsid w:val="009A7310"/>
    <w:rsid w:val="009B1D76"/>
    <w:rsid w:val="009B5F35"/>
    <w:rsid w:val="009B6A71"/>
    <w:rsid w:val="009B75A9"/>
    <w:rsid w:val="009B7CA9"/>
    <w:rsid w:val="009C140F"/>
    <w:rsid w:val="009C4388"/>
    <w:rsid w:val="009C7316"/>
    <w:rsid w:val="009D2504"/>
    <w:rsid w:val="009D3077"/>
    <w:rsid w:val="009D3BB2"/>
    <w:rsid w:val="009D55BD"/>
    <w:rsid w:val="009D5F21"/>
    <w:rsid w:val="009E0E29"/>
    <w:rsid w:val="009E20D3"/>
    <w:rsid w:val="009E43A9"/>
    <w:rsid w:val="009E5126"/>
    <w:rsid w:val="009E67C6"/>
    <w:rsid w:val="009F032F"/>
    <w:rsid w:val="009F5F07"/>
    <w:rsid w:val="00A002A0"/>
    <w:rsid w:val="00A0262E"/>
    <w:rsid w:val="00A0618E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55639"/>
    <w:rsid w:val="00A56205"/>
    <w:rsid w:val="00A56A41"/>
    <w:rsid w:val="00A615A0"/>
    <w:rsid w:val="00A61704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F98"/>
    <w:rsid w:val="00AE6408"/>
    <w:rsid w:val="00AE7242"/>
    <w:rsid w:val="00AE7795"/>
    <w:rsid w:val="00AF2423"/>
    <w:rsid w:val="00AF3B36"/>
    <w:rsid w:val="00AF3FFB"/>
    <w:rsid w:val="00AF56CD"/>
    <w:rsid w:val="00AF67D2"/>
    <w:rsid w:val="00B001FD"/>
    <w:rsid w:val="00B02514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330C"/>
    <w:rsid w:val="00B471DC"/>
    <w:rsid w:val="00B54258"/>
    <w:rsid w:val="00B61109"/>
    <w:rsid w:val="00B61863"/>
    <w:rsid w:val="00B61D4B"/>
    <w:rsid w:val="00B63BB5"/>
    <w:rsid w:val="00B64386"/>
    <w:rsid w:val="00B65C61"/>
    <w:rsid w:val="00B67EE4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A08AF"/>
    <w:rsid w:val="00BA0DF0"/>
    <w:rsid w:val="00BA1DED"/>
    <w:rsid w:val="00BA38A0"/>
    <w:rsid w:val="00BA5AC1"/>
    <w:rsid w:val="00BA5E4F"/>
    <w:rsid w:val="00BA71F1"/>
    <w:rsid w:val="00BB3B7C"/>
    <w:rsid w:val="00BB547D"/>
    <w:rsid w:val="00BB584D"/>
    <w:rsid w:val="00BC13B4"/>
    <w:rsid w:val="00BC293A"/>
    <w:rsid w:val="00BC368A"/>
    <w:rsid w:val="00BC3F6F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90AED"/>
    <w:rsid w:val="00C923D0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222AD"/>
    <w:rsid w:val="00D231BB"/>
    <w:rsid w:val="00D30CC5"/>
    <w:rsid w:val="00D32951"/>
    <w:rsid w:val="00D33762"/>
    <w:rsid w:val="00D42FD6"/>
    <w:rsid w:val="00D4585E"/>
    <w:rsid w:val="00D463BE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22CF"/>
    <w:rsid w:val="00DA483F"/>
    <w:rsid w:val="00DA7319"/>
    <w:rsid w:val="00DB2F79"/>
    <w:rsid w:val="00DB4CA9"/>
    <w:rsid w:val="00DB63C0"/>
    <w:rsid w:val="00DC7293"/>
    <w:rsid w:val="00DC7498"/>
    <w:rsid w:val="00DD1380"/>
    <w:rsid w:val="00DD34E9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33640"/>
    <w:rsid w:val="00E35B5E"/>
    <w:rsid w:val="00E4135A"/>
    <w:rsid w:val="00E413EC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A2125"/>
    <w:rsid w:val="00EA4FD3"/>
    <w:rsid w:val="00EA5D74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E43BD"/>
    <w:rsid w:val="00EE6677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45FC0"/>
    <w:rsid w:val="00F50193"/>
    <w:rsid w:val="00F646F4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DBE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CAC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C64834"/>
  </w:style>
  <w:style w:type="paragraph" w:styleId="2">
    <w:name w:val="Body Text 2"/>
    <w:basedOn w:val="a"/>
    <w:link w:val="20"/>
    <w:uiPriority w:val="99"/>
    <w:semiHidden/>
    <w:unhideWhenUsed/>
    <w:rsid w:val="008A466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8A466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5/09/proiekt-rv-pro-vnesennia-zmin-do-skladu-opikunskoi-rady.doc" TargetMode="External"/><Relationship Id="rId13" Type="http://schemas.openxmlformats.org/officeDocument/2006/relationships/hyperlink" Target="https://nov-rada.gov.ua/wp-content/uploads/2025/09/pro-vnesennia-zmin-v-oblikovu-spravu-ivashko.doc" TargetMode="External"/><Relationship Id="rId18" Type="http://schemas.openxmlformats.org/officeDocument/2006/relationships/hyperlink" Target="https://nov-rada.gov.ua/wp-content/uploads/2025/09/pro-vnesennia-zmin-v-oblikovu-spravu-ianchenko.do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nov-rada.gov.ua/wp-content/uploads/2025/09/rishennia-pro-vziattia-shumakova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v-rada.gov.ua/wp-content/uploads/2025/09/pro-vnesennia-zmin-v-oblikovu-spravu-dobrodieieva.doc" TargetMode="External"/><Relationship Id="rId17" Type="http://schemas.openxmlformats.org/officeDocument/2006/relationships/hyperlink" Target="https://nov-rada.gov.ua/wp-content/uploads/2025/09/pro-vnesennia-zmin-v-oblikovu-spravu-mentij.doc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ov-rada.gov.ua/wp-content/uploads/2025/09/pro-vnesennia-zmin-v-oblikovu-spravu-kushvid.doc" TargetMode="External"/><Relationship Id="rId20" Type="http://schemas.openxmlformats.org/officeDocument/2006/relationships/hyperlink" Target="https://nov-rada.gov.ua/wp-content/uploads/2025/09/rishennia-pro-vziattia-samofalov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-rada.gov.ua/wp-content/uploads/2025/09/pro-vnesennia-zmin-v-oblikovu-spravu-batysheva.doc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nov-rada.gov.ua/wp-content/uploads/2025/09/pro-vnesennia-zmin-v-oblikovu-spravu-kostromina.doc" TargetMode="External"/><Relationship Id="rId23" Type="http://schemas.openxmlformats.org/officeDocument/2006/relationships/hyperlink" Target="https://nov-rada.gov.ua/wp-content/uploads/2025/09/onovlenyj-spysok-vpo-z-dodatkom.zip" TargetMode="External"/><Relationship Id="rId10" Type="http://schemas.openxmlformats.org/officeDocument/2006/relationships/hyperlink" Target="https://nov-rada.gov.ua/wp-content/uploads/2025/09/pro-sklad-nahliadovoi-rady.docx" TargetMode="External"/><Relationship Id="rId19" Type="http://schemas.openxmlformats.org/officeDocument/2006/relationships/hyperlink" Target="https://nov-rada.gov.ua/wp-content/uploads/2025/09/rishennia-pro-vziattia-velychko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5/09/proiekt-rishennia-pro-nadannia-odnorazovykh-hroshovykh-dopomoh-.docx" TargetMode="External"/><Relationship Id="rId14" Type="http://schemas.openxmlformats.org/officeDocument/2006/relationships/hyperlink" Target="https://nov-rada.gov.ua/wp-content/uploads/2025/09/pro-vnesennia-zmin-v-oblikovu-spravu-karpova.doc" TargetMode="External"/><Relationship Id="rId22" Type="http://schemas.openxmlformats.org/officeDocument/2006/relationships/hyperlink" Target="https://nov-rada.gov.ua/wp-content/uploads/2025/09/rishennia-pro-vziattia-iakovlev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3168</TotalTime>
  <Pages>4</Pages>
  <Words>6242</Words>
  <Characters>3558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71</cp:revision>
  <cp:lastPrinted>2025-09-15T07:38:00Z</cp:lastPrinted>
  <dcterms:created xsi:type="dcterms:W3CDTF">2025-04-15T09:09:00Z</dcterms:created>
  <dcterms:modified xsi:type="dcterms:W3CDTF">2025-09-15T08:04:00Z</dcterms:modified>
</cp:coreProperties>
</file>